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325B9E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3FE990AC" w:rsidR="0035422F" w:rsidRPr="000E4677" w:rsidRDefault="00673FFC" w:rsidP="00C223E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73FF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Экскурсия в Петергоф</w:t>
            </w:r>
            <w:r w:rsidR="003374F6" w:rsidRPr="003374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C223E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1 день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34"/>
        <w:gridCol w:w="8789"/>
      </w:tblGrid>
      <w:tr w:rsidR="00541478" w:rsidRPr="0035422F" w14:paraId="2B9296E9" w14:textId="77777777" w:rsidTr="00BA63AA">
        <w:trPr>
          <w:trHeight w:val="2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4DC9" w14:textId="78E14137" w:rsidR="006F2FCE" w:rsidRPr="006F2FCE" w:rsidRDefault="00666F46" w:rsidP="00673FFC">
            <w:pPr>
              <w:shd w:val="clear" w:color="auto" w:fill="FFFFFF"/>
              <w:spacing w:before="160" w:after="0" w:line="240" w:lineRule="auto"/>
              <w:ind w:right="-101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07.01.24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E5F1" w14:textId="0FFBA03D" w:rsidR="00673FFC" w:rsidRPr="00673FFC" w:rsidRDefault="00673FFC" w:rsidP="00673FF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3FFC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экскурсий от гостиницы «Октябрьская» (Лиговский проспект, дом 10, ст. метро «Площадь Восстания» – напротив Московского вокзала), встреча с гидом у входа в гос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тиницу.</w:t>
            </w:r>
          </w:p>
          <w:p w14:paraId="1BAEF7A1" w14:textId="25A7AE02" w:rsidR="00673FFC" w:rsidRPr="00673FFC" w:rsidRDefault="00673FFC" w:rsidP="00673FF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3FFC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втобусная экскурсия в Петергоф.</w:t>
            </w:r>
          </w:p>
          <w:p w14:paraId="2026B0D6" w14:textId="7A2E018C" w:rsidR="00673FFC" w:rsidRPr="00673FFC" w:rsidRDefault="00673FFC" w:rsidP="00673F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3FFC">
              <w:rPr>
                <w:rFonts w:ascii="Times New Roman" w:eastAsia="Times New Roman" w:hAnsi="Times New Roman"/>
                <w:bCs/>
                <w:lang w:eastAsia="ru-RU"/>
              </w:rPr>
              <w:t>Путешествие по старой петергофской дороге, проходящей по высокому южному берегу Финского залива, вдоль непрерывной цепочки старинных парков, дворцов, великокняжеских усадеб и церквей.</w:t>
            </w:r>
          </w:p>
          <w:p w14:paraId="40C6D5E9" w14:textId="3293CEFA" w:rsidR="00673FFC" w:rsidRPr="00673FFC" w:rsidRDefault="00673FFC" w:rsidP="00673FF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3FF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Большой Петергофский дворец – «коронную»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резиденцию русских императоров.</w:t>
            </w:r>
          </w:p>
          <w:p w14:paraId="21FEB99B" w14:textId="550B4716" w:rsidR="00673FFC" w:rsidRPr="00673FFC" w:rsidRDefault="00673FFC" w:rsidP="00673F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3FFC">
              <w:rPr>
                <w:rFonts w:ascii="Times New Roman" w:eastAsia="Times New Roman" w:hAnsi="Times New Roman"/>
                <w:bCs/>
                <w:lang w:eastAsia="ru-RU"/>
              </w:rPr>
              <w:t>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дворца.</w:t>
            </w:r>
          </w:p>
          <w:p w14:paraId="13BDC1E6" w14:textId="2CB2F926" w:rsidR="00673FFC" w:rsidRPr="00673FFC" w:rsidRDefault="00673FFC" w:rsidP="00673FF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15FA3F51" w14:textId="4F74C860" w:rsidR="00673FFC" w:rsidRPr="00673FFC" w:rsidRDefault="00673FFC" w:rsidP="00673FF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3FFC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ьская») ориентировочно в 17:00.</w:t>
            </w:r>
          </w:p>
          <w:p w14:paraId="09340438" w14:textId="3C5BC8E3" w:rsidR="00541478" w:rsidRPr="00673FFC" w:rsidRDefault="00673FFC" w:rsidP="00673FF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73FFC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</w:tbl>
    <w:p w14:paraId="60B5BD56" w14:textId="77777777" w:rsidR="00325B9E" w:rsidRDefault="00325B9E" w:rsidP="006F2FCE">
      <w:pPr>
        <w:pStyle w:val="af"/>
        <w:tabs>
          <w:tab w:val="left" w:pos="426"/>
        </w:tabs>
        <w:ind w:left="-284" w:right="-143"/>
        <w:rPr>
          <w:b/>
          <w:bCs/>
          <w:sz w:val="28"/>
          <w:szCs w:val="28"/>
          <w:lang w:val="ru-RU"/>
        </w:rPr>
      </w:pPr>
      <w:bookmarkStart w:id="1" w:name="_Hlk43730867"/>
    </w:p>
    <w:p w14:paraId="3145A454" w14:textId="151BA5D6" w:rsidR="007B4EA1" w:rsidRDefault="007B4EA1" w:rsidP="00325B9E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C223EC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</w:t>
      </w:r>
      <w:r w:rsidR="00C223EC">
        <w:rPr>
          <w:b/>
          <w:bCs/>
          <w:sz w:val="28"/>
          <w:szCs w:val="28"/>
          <w:lang w:val="ru-RU"/>
        </w:rPr>
        <w:t xml:space="preserve"> в рублях: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BA63AA" w14:paraId="69C7CBCE" w14:textId="77777777" w:rsidTr="00BA63AA">
        <w:tc>
          <w:tcPr>
            <w:tcW w:w="4962" w:type="dxa"/>
            <w:shd w:val="clear" w:color="auto" w:fill="F2F2F2" w:themeFill="background1" w:themeFillShade="F2"/>
          </w:tcPr>
          <w:p w14:paraId="1AE00E5F" w14:textId="26380247" w:rsidR="00BA63AA" w:rsidRPr="00C223EC" w:rsidRDefault="00BA63AA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Взрослый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20940670" w14:textId="7BB9D2E8" w:rsidR="00BA63AA" w:rsidRPr="00C223EC" w:rsidRDefault="00BA63AA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Школьник</w:t>
            </w:r>
          </w:p>
        </w:tc>
      </w:tr>
      <w:tr w:rsidR="00BA63AA" w14:paraId="7FBC5FC3" w14:textId="77777777" w:rsidTr="00BA63AA">
        <w:tc>
          <w:tcPr>
            <w:tcW w:w="4962" w:type="dxa"/>
          </w:tcPr>
          <w:p w14:paraId="58F73E9C" w14:textId="4A927E0E" w:rsidR="00BA63AA" w:rsidRPr="00C223EC" w:rsidRDefault="00BA63AA" w:rsidP="0007614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1900</w:t>
            </w:r>
          </w:p>
        </w:tc>
        <w:tc>
          <w:tcPr>
            <w:tcW w:w="4961" w:type="dxa"/>
          </w:tcPr>
          <w:p w14:paraId="2029D425" w14:textId="27FC1E45" w:rsidR="00BA63AA" w:rsidRPr="00C223EC" w:rsidRDefault="00BA63AA" w:rsidP="0007614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1600</w:t>
            </w:r>
          </w:p>
        </w:tc>
      </w:tr>
      <w:bookmarkEnd w:id="1"/>
    </w:tbl>
    <w:p w14:paraId="60929CC5" w14:textId="2A9E3D93" w:rsidR="00673FFC" w:rsidRPr="00C223EC" w:rsidRDefault="00673FFC" w:rsidP="00F553E1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0BE6C14F" w:rsidR="00072673" w:rsidRPr="008634E1" w:rsidRDefault="00315D09" w:rsidP="0099550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C223EC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4650FC40" w14:textId="77777777" w:rsidR="00673FFC" w:rsidRPr="00673FFC" w:rsidRDefault="00673FFC" w:rsidP="00673FF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73FFC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программе;</w:t>
      </w:r>
    </w:p>
    <w:p w14:paraId="2BEA0F4C" w14:textId="77777777" w:rsidR="00673FFC" w:rsidRPr="00673FFC" w:rsidRDefault="00673FFC" w:rsidP="00673FF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73FFC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2D0FEA18" w14:textId="1372BF76" w:rsidR="00C73586" w:rsidRDefault="00673FFC" w:rsidP="006F2FC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73FFC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программе.</w:t>
      </w:r>
    </w:p>
    <w:p w14:paraId="3427D4A1" w14:textId="77777777" w:rsidR="00BA63AA" w:rsidRPr="00673FFC" w:rsidRDefault="00BA63AA" w:rsidP="006F2FC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99550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40E0A771" w14:textId="77777777" w:rsidR="00BA63AA" w:rsidRDefault="00673FFC" w:rsidP="00BA63AA">
      <w:pPr>
        <w:pStyle w:val="af0"/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673FFC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до Санкт-Петербурга и обратно (для иногородних туристов).</w:t>
      </w:r>
    </w:p>
    <w:p w14:paraId="496ED9B9" w14:textId="77777777" w:rsidR="00673FFC" w:rsidRPr="00673FFC" w:rsidRDefault="00673FFC" w:rsidP="00673FFC">
      <w:pPr>
        <w:pStyle w:val="af0"/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73FFC">
        <w:rPr>
          <w:rFonts w:ascii="Times New Roman" w:eastAsia="Times New Roman" w:hAnsi="Times New Roman"/>
          <w:color w:val="000000"/>
          <w:szCs w:val="24"/>
          <w:lang w:eastAsia="ru-RU"/>
        </w:rPr>
        <w:t>доплата для иностранного гражданина за билеты в музей – 950 руб. (кроме граждан ЕАЭС).</w:t>
      </w:r>
    </w:p>
    <w:p w14:paraId="1DD4D318" w14:textId="77777777" w:rsidR="00325B9E" w:rsidRPr="00325B9E" w:rsidRDefault="00325B9E" w:rsidP="00325B9E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99550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2A5D1DB2" w14:textId="77777777" w:rsidR="00995502" w:rsidRPr="00995502" w:rsidRDefault="00995502" w:rsidP="00995502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95502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5148EF6F" w14:textId="77777777" w:rsidR="00995502" w:rsidRPr="00995502" w:rsidRDefault="00995502" w:rsidP="00995502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95502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761650E2" w14:textId="77777777" w:rsidR="00995502" w:rsidRPr="00995502" w:rsidRDefault="00995502" w:rsidP="00995502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95502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микроавтобусе.</w:t>
      </w:r>
    </w:p>
    <w:p w14:paraId="0A752027" w14:textId="2DEB8C54" w:rsidR="00072673" w:rsidRPr="00995502" w:rsidRDefault="00995502" w:rsidP="00995502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95502">
        <w:rPr>
          <w:rFonts w:ascii="Times New Roman" w:eastAsia="Times New Roman" w:hAnsi="Times New Roman"/>
          <w:color w:val="000000"/>
          <w:szCs w:val="24"/>
          <w:lang w:eastAsia="ru-RU"/>
        </w:rPr>
        <w:t>Встреча с гидом за 10 минут до начала экскурсии, табличка «Петербургская мозаика».</w:t>
      </w:r>
    </w:p>
    <w:sectPr w:rsidR="00072673" w:rsidRPr="00995502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37D74" w14:textId="77777777" w:rsidR="00DE764B" w:rsidRDefault="00DE764B" w:rsidP="00CD1C11">
      <w:pPr>
        <w:spacing w:after="0" w:line="240" w:lineRule="auto"/>
      </w:pPr>
      <w:r>
        <w:separator/>
      </w:r>
    </w:p>
  </w:endnote>
  <w:endnote w:type="continuationSeparator" w:id="0">
    <w:p w14:paraId="689E3CCB" w14:textId="77777777" w:rsidR="00DE764B" w:rsidRDefault="00DE764B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0CFBC" w14:textId="77777777" w:rsidR="00DE764B" w:rsidRDefault="00DE764B" w:rsidP="00CD1C11">
      <w:pPr>
        <w:spacing w:after="0" w:line="240" w:lineRule="auto"/>
      </w:pPr>
      <w:r>
        <w:separator/>
      </w:r>
    </w:p>
  </w:footnote>
  <w:footnote w:type="continuationSeparator" w:id="0">
    <w:p w14:paraId="1ABF3DA1" w14:textId="77777777" w:rsidR="00DE764B" w:rsidRDefault="00DE764B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4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3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02C2"/>
    <w:rsid w:val="00063764"/>
    <w:rsid w:val="00072673"/>
    <w:rsid w:val="0007614C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1641"/>
    <w:rsid w:val="00113586"/>
    <w:rsid w:val="00114988"/>
    <w:rsid w:val="00115471"/>
    <w:rsid w:val="001171F6"/>
    <w:rsid w:val="00124419"/>
    <w:rsid w:val="00124447"/>
    <w:rsid w:val="00135582"/>
    <w:rsid w:val="00136556"/>
    <w:rsid w:val="00143F36"/>
    <w:rsid w:val="00150BDE"/>
    <w:rsid w:val="00154F04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3176"/>
    <w:rsid w:val="001F792D"/>
    <w:rsid w:val="001F7EC9"/>
    <w:rsid w:val="00200D22"/>
    <w:rsid w:val="00201C0D"/>
    <w:rsid w:val="00206011"/>
    <w:rsid w:val="00222D4E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A0F24"/>
    <w:rsid w:val="002A4369"/>
    <w:rsid w:val="002B661B"/>
    <w:rsid w:val="002C125E"/>
    <w:rsid w:val="002C18E3"/>
    <w:rsid w:val="002D4CA8"/>
    <w:rsid w:val="002D5AE4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5B9E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3034"/>
    <w:rsid w:val="00421C59"/>
    <w:rsid w:val="004521B8"/>
    <w:rsid w:val="00455564"/>
    <w:rsid w:val="00480F1B"/>
    <w:rsid w:val="004A3D84"/>
    <w:rsid w:val="004A6356"/>
    <w:rsid w:val="004D27AB"/>
    <w:rsid w:val="004E1982"/>
    <w:rsid w:val="004F08C6"/>
    <w:rsid w:val="004F0CC8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1478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661A0"/>
    <w:rsid w:val="00666F46"/>
    <w:rsid w:val="00670354"/>
    <w:rsid w:val="00672CC9"/>
    <w:rsid w:val="00673FFC"/>
    <w:rsid w:val="00674304"/>
    <w:rsid w:val="006743F6"/>
    <w:rsid w:val="00680F56"/>
    <w:rsid w:val="00684516"/>
    <w:rsid w:val="00692CAD"/>
    <w:rsid w:val="006939D5"/>
    <w:rsid w:val="006944B8"/>
    <w:rsid w:val="006A6986"/>
    <w:rsid w:val="006B1627"/>
    <w:rsid w:val="006B33B9"/>
    <w:rsid w:val="006B4703"/>
    <w:rsid w:val="006C58E0"/>
    <w:rsid w:val="006D01CB"/>
    <w:rsid w:val="006D1AB2"/>
    <w:rsid w:val="006D4BC8"/>
    <w:rsid w:val="006E2AB0"/>
    <w:rsid w:val="006E3077"/>
    <w:rsid w:val="006E3D6E"/>
    <w:rsid w:val="006E4AB1"/>
    <w:rsid w:val="006F2FCE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519F"/>
    <w:rsid w:val="00976022"/>
    <w:rsid w:val="00977144"/>
    <w:rsid w:val="0098283F"/>
    <w:rsid w:val="00984590"/>
    <w:rsid w:val="00986824"/>
    <w:rsid w:val="00994414"/>
    <w:rsid w:val="00995502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63AA"/>
    <w:rsid w:val="00BA72E1"/>
    <w:rsid w:val="00BC3311"/>
    <w:rsid w:val="00BE0087"/>
    <w:rsid w:val="00BE673C"/>
    <w:rsid w:val="00BF6748"/>
    <w:rsid w:val="00C223EC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26E33"/>
    <w:rsid w:val="00D441EA"/>
    <w:rsid w:val="00D44499"/>
    <w:rsid w:val="00D53179"/>
    <w:rsid w:val="00D60B90"/>
    <w:rsid w:val="00D65C31"/>
    <w:rsid w:val="00D671B8"/>
    <w:rsid w:val="00D70288"/>
    <w:rsid w:val="00D7278E"/>
    <w:rsid w:val="00D83FD0"/>
    <w:rsid w:val="00D8516C"/>
    <w:rsid w:val="00DA5577"/>
    <w:rsid w:val="00DA6704"/>
    <w:rsid w:val="00DB1E51"/>
    <w:rsid w:val="00DC49B0"/>
    <w:rsid w:val="00DC6DD3"/>
    <w:rsid w:val="00DD2B90"/>
    <w:rsid w:val="00DE05F0"/>
    <w:rsid w:val="00DE764B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979FE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17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1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0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5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3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39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73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32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3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21</cp:revision>
  <cp:lastPrinted>2021-05-14T11:01:00Z</cp:lastPrinted>
  <dcterms:created xsi:type="dcterms:W3CDTF">2021-07-23T07:52:00Z</dcterms:created>
  <dcterms:modified xsi:type="dcterms:W3CDTF">2023-12-27T15:48:00Z</dcterms:modified>
</cp:coreProperties>
</file>