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shd w:val="clear" w:color="auto" w:fill="CCCCCC"/>
        <w:tblLook w:val="01E0" w:firstRow="1" w:lastRow="1" w:firstColumn="1" w:lastColumn="1" w:noHBand="0" w:noVBand="0"/>
      </w:tblPr>
      <w:tblGrid>
        <w:gridCol w:w="9923"/>
      </w:tblGrid>
      <w:tr w:rsidR="0035422F" w:rsidRPr="0035422F" w14:paraId="3D517000" w14:textId="77777777" w:rsidTr="00F205A9">
        <w:trPr>
          <w:trHeight w:val="97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294C54E6" w:rsidR="002625A4" w:rsidRPr="004D7FDA" w:rsidRDefault="00E7297F" w:rsidP="00FE41E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sz w:val="24"/>
                <w:szCs w:val="28"/>
                <w:lang w:eastAsia="ru-RU"/>
              </w:rPr>
            </w:pPr>
            <w:r w:rsidRPr="00E7297F">
              <w:rPr>
                <w:rFonts w:ascii="Times New Roman" w:eastAsia="Times New Roman" w:hAnsi="Times New Roman"/>
                <w:b/>
                <w:caps/>
                <w:sz w:val="24"/>
                <w:szCs w:val="28"/>
                <w:lang w:eastAsia="ru-RU"/>
              </w:rPr>
              <w:t>Автобусн</w:t>
            </w:r>
            <w:r>
              <w:rPr>
                <w:rFonts w:ascii="Times New Roman" w:eastAsia="Times New Roman" w:hAnsi="Times New Roman"/>
                <w:b/>
                <w:caps/>
                <w:sz w:val="24"/>
                <w:szCs w:val="28"/>
                <w:lang w:eastAsia="ru-RU"/>
              </w:rPr>
              <w:t>ый тур «Путешествие в Беларусь»</w:t>
            </w:r>
            <w:r>
              <w:rPr>
                <w:rFonts w:ascii="Times New Roman" w:eastAsia="Times New Roman" w:hAnsi="Times New Roman"/>
                <w:b/>
                <w:caps/>
                <w:sz w:val="24"/>
                <w:szCs w:val="28"/>
                <w:lang w:eastAsia="ru-RU"/>
              </w:rPr>
              <w:br/>
            </w:r>
            <w:r w:rsidRPr="00E7297F">
              <w:rPr>
                <w:rFonts w:ascii="Times New Roman" w:eastAsia="Times New Roman" w:hAnsi="Times New Roman"/>
                <w:b/>
                <w:caps/>
                <w:sz w:val="24"/>
                <w:szCs w:val="28"/>
                <w:lang w:eastAsia="ru-RU"/>
              </w:rPr>
              <w:t>из Санкт-Петербурга</w:t>
            </w:r>
            <w:r w:rsidR="00F205A9" w:rsidRPr="00F205A9">
              <w:rPr>
                <w:rFonts w:ascii="Times New Roman" w:eastAsia="Times New Roman" w:hAnsi="Times New Roman"/>
                <w:b/>
                <w:caps/>
                <w:sz w:val="24"/>
                <w:szCs w:val="28"/>
                <w:lang w:eastAsia="ru-RU"/>
              </w:rPr>
              <w:t>, 5 ДНЕЙ</w:t>
            </w:r>
            <w:r w:rsidR="003966D2">
              <w:rPr>
                <w:rFonts w:ascii="Times New Roman" w:eastAsia="Times New Roman" w:hAnsi="Times New Roman"/>
                <w:b/>
                <w:caps/>
                <w:sz w:val="24"/>
                <w:szCs w:val="28"/>
                <w:lang w:eastAsia="ru-RU"/>
              </w:rPr>
              <w:br/>
            </w:r>
            <w:r w:rsidR="00FA6F18">
              <w:rPr>
                <w:rFonts w:ascii="Times New Roman" w:eastAsia="Times New Roman" w:hAnsi="Times New Roman"/>
                <w:b/>
                <w:sz w:val="24"/>
                <w:szCs w:val="28"/>
                <w:lang w:eastAsia="ru-RU"/>
              </w:rPr>
              <w:t>(</w:t>
            </w:r>
            <w:r w:rsidR="003905C8">
              <w:rPr>
                <w:rFonts w:ascii="Times New Roman" w:eastAsia="Times New Roman" w:hAnsi="Times New Roman"/>
                <w:b/>
                <w:sz w:val="24"/>
                <w:szCs w:val="28"/>
                <w:lang w:eastAsia="ru-RU"/>
              </w:rPr>
              <w:t>д</w:t>
            </w:r>
            <w:r w:rsidR="005B7235">
              <w:rPr>
                <w:rFonts w:ascii="Times New Roman" w:eastAsia="Times New Roman" w:hAnsi="Times New Roman"/>
                <w:b/>
                <w:sz w:val="24"/>
                <w:szCs w:val="28"/>
                <w:lang w:eastAsia="ru-RU"/>
              </w:rPr>
              <w:t xml:space="preserve">ля </w:t>
            </w:r>
            <w:r w:rsidR="00B84270">
              <w:rPr>
                <w:rFonts w:ascii="Times New Roman" w:eastAsia="Times New Roman" w:hAnsi="Times New Roman"/>
                <w:b/>
                <w:sz w:val="24"/>
                <w:szCs w:val="28"/>
                <w:lang w:eastAsia="ru-RU"/>
              </w:rPr>
              <w:t>организованных</w:t>
            </w:r>
            <w:r w:rsidR="00817D92">
              <w:rPr>
                <w:rFonts w:ascii="Times New Roman" w:eastAsia="Times New Roman" w:hAnsi="Times New Roman"/>
                <w:b/>
                <w:sz w:val="24"/>
                <w:szCs w:val="28"/>
                <w:lang w:eastAsia="ru-RU"/>
              </w:rPr>
              <w:t xml:space="preserve"> </w:t>
            </w:r>
            <w:r w:rsidR="00831D5F">
              <w:rPr>
                <w:rFonts w:ascii="Times New Roman" w:eastAsia="Times New Roman" w:hAnsi="Times New Roman"/>
                <w:b/>
                <w:sz w:val="24"/>
                <w:szCs w:val="28"/>
                <w:lang w:eastAsia="ru-RU"/>
              </w:rPr>
              <w:t>групп</w:t>
            </w:r>
            <w:r w:rsidR="00FA6F18">
              <w:rPr>
                <w:rFonts w:ascii="Times New Roman" w:eastAsia="Times New Roman" w:hAnsi="Times New Roman"/>
                <w:b/>
                <w:sz w:val="24"/>
                <w:szCs w:val="28"/>
                <w:lang w:eastAsia="ru-RU"/>
              </w:rPr>
              <w:t>)</w:t>
            </w:r>
          </w:p>
        </w:tc>
      </w:tr>
      <w:tr w:rsidR="00E7297F" w:rsidRPr="0035422F" w14:paraId="0AC4D775" w14:textId="77777777" w:rsidTr="00E7297F">
        <w:trPr>
          <w:trHeight w:val="70"/>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2AF16BE4" w14:textId="38F1CF29" w:rsidR="00E7297F" w:rsidRPr="00E7297F" w:rsidRDefault="00E7297F" w:rsidP="00E7297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caps/>
                <w:sz w:val="24"/>
                <w:szCs w:val="28"/>
                <w:lang w:eastAsia="ru-RU"/>
              </w:rPr>
            </w:pPr>
            <w:r w:rsidRPr="00E7297F">
              <w:rPr>
                <w:rFonts w:ascii="Times New Roman" w:eastAsia="Times New Roman" w:hAnsi="Times New Roman"/>
                <w:i/>
                <w:sz w:val="24"/>
                <w:szCs w:val="28"/>
                <w:lang w:eastAsia="ru-RU"/>
              </w:rPr>
              <w:t>Заезды по средам.</w:t>
            </w:r>
          </w:p>
        </w:tc>
      </w:tr>
    </w:tbl>
    <w:p w14:paraId="6E1A6573" w14:textId="76342B8C" w:rsidR="00693EEA" w:rsidRPr="00FD1DB8" w:rsidRDefault="00693EEA" w:rsidP="00A24532">
      <w:pPr>
        <w:pStyle w:val="af"/>
        <w:tabs>
          <w:tab w:val="left" w:pos="426"/>
        </w:tabs>
        <w:spacing w:after="80"/>
        <w:ind w:right="-143"/>
        <w:rPr>
          <w:b/>
          <w:bCs/>
          <w:sz w:val="12"/>
          <w:szCs w:val="28"/>
          <w:lang w:val="ru-RU"/>
        </w:rPr>
      </w:pPr>
      <w:bookmarkStart w:id="0" w:name="_Hlk45711510"/>
      <w:bookmarkStart w:id="1" w:name="_Hlk45711422"/>
      <w:bookmarkStart w:id="2" w:name="_Hlk43742582"/>
      <w:bookmarkStart w:id="3" w:name="_Hlk43730867"/>
    </w:p>
    <w:tbl>
      <w:tblPr>
        <w:tblW w:w="992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F205A9" w:rsidRPr="00F85675" w14:paraId="3D1F8C76" w14:textId="77777777" w:rsidTr="00F205A9">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DAB502" w14:textId="77777777" w:rsidR="00F205A9" w:rsidRPr="004521B8" w:rsidRDefault="00F205A9" w:rsidP="006604C2">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60402EC" w14:textId="307CBEC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06:30 </w:t>
            </w:r>
            <w:r>
              <w:rPr>
                <w:rFonts w:ascii="Times New Roman" w:eastAsia="Times New Roman" w:hAnsi="Times New Roman"/>
                <w:b/>
                <w:bCs/>
                <w:lang w:eastAsia="ru-RU"/>
              </w:rPr>
              <w:t>сбор группы в Санкт-Петербурге.</w:t>
            </w:r>
          </w:p>
          <w:p w14:paraId="0E4B5EC7" w14:textId="56753B7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4BD5F4BE" w14:textId="564D8059"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w:t>
            </w:r>
            <w:r w:rsidRPr="00E7297F">
              <w:rPr>
                <w:rFonts w:ascii="Times New Roman" w:eastAsia="Times New Roman" w:hAnsi="Times New Roman"/>
                <w:bCs/>
                <w:lang w:eastAsia="ru-RU"/>
              </w:rPr>
              <w:t xml:space="preserve"> в сторону Республики Беларусь.</w:t>
            </w:r>
          </w:p>
          <w:p w14:paraId="287482D6" w14:textId="7641CD5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695AA75A" w14:textId="0C4B42F8"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w:t>
            </w:r>
            <w:r w:rsidRPr="00E7297F">
              <w:rPr>
                <w:rFonts w:ascii="Times New Roman" w:eastAsia="Times New Roman" w:hAnsi="Times New Roman"/>
                <w:bCs/>
                <w:lang w:eastAsia="ru-RU"/>
              </w:rPr>
              <w:t>ься сил для дальнейшей поездки.</w:t>
            </w:r>
          </w:p>
          <w:p w14:paraId="1F2D458F" w14:textId="5604830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Комплексный обед в кафе</w:t>
            </w:r>
            <w:r>
              <w:rPr>
                <w:rFonts w:ascii="Times New Roman" w:eastAsia="Times New Roman" w:hAnsi="Times New Roman"/>
                <w:b/>
                <w:bCs/>
                <w:lang w:eastAsia="ru-RU"/>
              </w:rPr>
              <w:t xml:space="preserve"> города Остров (за доп. плату).</w:t>
            </w:r>
          </w:p>
          <w:p w14:paraId="6B18B7EB" w14:textId="3B65CFFF"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E7297F">
              <w:rPr>
                <w:rFonts w:ascii="Times New Roman" w:eastAsia="Times New Roman" w:hAnsi="Times New Roman"/>
                <w:bCs/>
                <w:lang w:eastAsia="ru-RU"/>
              </w:rPr>
              <w:t>Слобожихой</w:t>
            </w:r>
            <w:proofErr w:type="spellEnd"/>
            <w:r w:rsidRPr="00E7297F">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w:t>
            </w:r>
            <w:r w:rsidRPr="00E7297F">
              <w:rPr>
                <w:rFonts w:ascii="Times New Roman" w:eastAsia="Times New Roman" w:hAnsi="Times New Roman"/>
                <w:bCs/>
                <w:lang w:eastAsia="ru-RU"/>
              </w:rPr>
              <w:t>ами и сделать яркие фотоснимки.</w:t>
            </w:r>
          </w:p>
          <w:p w14:paraId="01F1C78D" w14:textId="4D899F9B"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7AA45378" w14:textId="33BCDC05"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1451A805" w14:textId="6F51761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04489161" w14:textId="53A57CA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Свободное время для прогулки</w:t>
            </w:r>
            <w:r>
              <w:rPr>
                <w:rFonts w:ascii="Times New Roman" w:eastAsia="Times New Roman" w:hAnsi="Times New Roman"/>
                <w:b/>
                <w:bCs/>
                <w:lang w:eastAsia="ru-RU"/>
              </w:rPr>
              <w:t xml:space="preserve"> по вечернему Витебску.</w:t>
            </w:r>
          </w:p>
          <w:p w14:paraId="70E5DB6B" w14:textId="6EFDD927" w:rsidR="00F205A9" w:rsidRPr="00F85675"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Ночь в гостинице.</w:t>
            </w:r>
          </w:p>
        </w:tc>
      </w:tr>
      <w:tr w:rsidR="00F205A9" w:rsidRPr="00F85675" w14:paraId="4DA64007" w14:textId="77777777" w:rsidTr="00F205A9">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5C569E" w14:textId="77777777" w:rsidR="00F205A9" w:rsidRPr="00072673" w:rsidRDefault="00F205A9" w:rsidP="006604C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18BF613" w14:textId="2FA4C33E"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BC7E3CE" w14:textId="3436A6AB"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56BB7333" w14:textId="3B8A2B7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Обзорная </w:t>
            </w:r>
            <w:proofErr w:type="spellStart"/>
            <w:r w:rsidRPr="00E7297F">
              <w:rPr>
                <w:rFonts w:ascii="Times New Roman" w:eastAsia="Times New Roman" w:hAnsi="Times New Roman"/>
                <w:b/>
                <w:bCs/>
                <w:lang w:eastAsia="ru-RU"/>
              </w:rPr>
              <w:t>автобусно</w:t>
            </w:r>
            <w:proofErr w:type="spellEnd"/>
            <w:r w:rsidRPr="00E7297F">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488E1F37" w14:textId="7E2427E1"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E7297F">
              <w:rPr>
                <w:rFonts w:ascii="Times New Roman" w:eastAsia="Times New Roman" w:hAnsi="Times New Roman"/>
                <w:bCs/>
                <w:lang w:eastAsia="ru-RU"/>
              </w:rPr>
              <w:t>Витьбы</w:t>
            </w:r>
            <w:proofErr w:type="spellEnd"/>
            <w:r w:rsidRPr="00E7297F">
              <w:rPr>
                <w:rFonts w:ascii="Times New Roman" w:eastAsia="Times New Roman" w:hAnsi="Times New Roman"/>
                <w:bCs/>
                <w:lang w:eastAsia="ru-RU"/>
              </w:rPr>
              <w:t>, лежащих посередине древнего торгового пути «</w:t>
            </w:r>
            <w:proofErr w:type="gramStart"/>
            <w:r w:rsidRPr="00E7297F">
              <w:rPr>
                <w:rFonts w:ascii="Times New Roman" w:eastAsia="Times New Roman" w:hAnsi="Times New Roman"/>
                <w:bCs/>
                <w:lang w:eastAsia="ru-RU"/>
              </w:rPr>
              <w:t>из варяг</w:t>
            </w:r>
            <w:proofErr w:type="gramEnd"/>
            <w:r w:rsidRPr="00E7297F">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w:t>
            </w:r>
            <w:r w:rsidRPr="00E7297F">
              <w:rPr>
                <w:rFonts w:ascii="Times New Roman" w:eastAsia="Times New Roman" w:hAnsi="Times New Roman"/>
                <w:bCs/>
                <w:lang w:eastAsia="ru-RU"/>
              </w:rPr>
              <w:t>ма и древнерусской архитектуры.</w:t>
            </w:r>
          </w:p>
          <w:p w14:paraId="171B0E96" w14:textId="5A56E09A"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41DBF481" w14:textId="09389272"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Комплексный обед в столовой пр</w:t>
            </w:r>
            <w:r>
              <w:rPr>
                <w:rFonts w:ascii="Times New Roman" w:eastAsia="Times New Roman" w:hAnsi="Times New Roman"/>
                <w:b/>
                <w:bCs/>
                <w:lang w:eastAsia="ru-RU"/>
              </w:rPr>
              <w:t>и производстве (за доп. плату).</w:t>
            </w:r>
          </w:p>
          <w:p w14:paraId="60A89EE4" w14:textId="18BB559F"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Экскурсия </w:t>
            </w:r>
            <w:r>
              <w:rPr>
                <w:rFonts w:ascii="Times New Roman" w:eastAsia="Times New Roman" w:hAnsi="Times New Roman"/>
                <w:b/>
                <w:bCs/>
                <w:lang w:eastAsia="ru-RU"/>
              </w:rPr>
              <w:t>на автомобильный завод «БЕЛАЗ».</w:t>
            </w:r>
          </w:p>
          <w:p w14:paraId="39BD29B5" w14:textId="73618E35"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w:t>
            </w:r>
            <w:r w:rsidRPr="00E7297F">
              <w:rPr>
                <w:rFonts w:ascii="Times New Roman" w:eastAsia="Times New Roman" w:hAnsi="Times New Roman"/>
                <w:bCs/>
                <w:lang w:eastAsia="ru-RU"/>
              </w:rPr>
              <w:lastRenderedPageBreak/>
              <w:t>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w:t>
            </w:r>
            <w:r w:rsidRPr="00E7297F">
              <w:rPr>
                <w:rFonts w:ascii="Times New Roman" w:eastAsia="Times New Roman" w:hAnsi="Times New Roman"/>
                <w:bCs/>
                <w:lang w:eastAsia="ru-RU"/>
              </w:rPr>
              <w:t>оими возможностями и размерами.</w:t>
            </w:r>
          </w:p>
          <w:p w14:paraId="792A58C1" w14:textId="1472E58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3C8AAC17" w14:textId="7CBDB26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1A24CC54" w14:textId="25372053"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w:t>
            </w:r>
            <w:r w:rsidRPr="00E7297F">
              <w:rPr>
                <w:rFonts w:ascii="Times New Roman" w:eastAsia="Times New Roman" w:hAnsi="Times New Roman"/>
                <w:bCs/>
                <w:lang w:eastAsia="ru-RU"/>
              </w:rPr>
              <w:t>впечатление в любое время года.</w:t>
            </w:r>
          </w:p>
          <w:p w14:paraId="1C2E16A0" w14:textId="09D76F4D"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Ориентировочно в 18:30 заселение группы </w:t>
            </w:r>
            <w:r>
              <w:rPr>
                <w:rFonts w:ascii="Times New Roman" w:eastAsia="Times New Roman" w:hAnsi="Times New Roman"/>
                <w:b/>
                <w:bCs/>
                <w:lang w:eastAsia="ru-RU"/>
              </w:rPr>
              <w:t>в гостиницу.</w:t>
            </w:r>
          </w:p>
          <w:p w14:paraId="7C3B45F7" w14:textId="011E7F9F"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3E75F0DE" w14:textId="08F802E1" w:rsidR="00F205A9" w:rsidRPr="00F85675"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Ночь в гостинице.</w:t>
            </w:r>
          </w:p>
        </w:tc>
      </w:tr>
      <w:tr w:rsidR="00F205A9" w:rsidRPr="00F85675" w14:paraId="00DEEBF2" w14:textId="77777777" w:rsidTr="00F205A9">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DF31C0A" w14:textId="77777777" w:rsidR="00F205A9" w:rsidRDefault="00F205A9" w:rsidP="006604C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E11AA3" w14:textId="6027FA6F"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489A87E" w14:textId="45D03903"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294A1927" w14:textId="75F4A7A4"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Отправление на автобусную экскурсию в замковые комплексы «Мир» и «Не</w:t>
            </w:r>
            <w:r>
              <w:rPr>
                <w:rFonts w:ascii="Times New Roman" w:eastAsia="Times New Roman" w:hAnsi="Times New Roman"/>
                <w:b/>
                <w:bCs/>
                <w:lang w:eastAsia="ru-RU"/>
              </w:rPr>
              <w:t>свиж» с местным гидом.</w:t>
            </w:r>
          </w:p>
          <w:p w14:paraId="7D650F37" w14:textId="6E076C34"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59659583" w14:textId="64F42A8F"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E7297F">
              <w:rPr>
                <w:rFonts w:ascii="Times New Roman" w:eastAsia="Times New Roman" w:hAnsi="Times New Roman"/>
                <w:bCs/>
                <w:lang w:eastAsia="ru-RU"/>
              </w:rPr>
              <w:t>Линденблата</w:t>
            </w:r>
            <w:proofErr w:type="spellEnd"/>
            <w:r w:rsidRPr="00E7297F">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w:t>
            </w:r>
            <w:r w:rsidRPr="00E7297F">
              <w:rPr>
                <w:rFonts w:ascii="Times New Roman" w:eastAsia="Times New Roman" w:hAnsi="Times New Roman"/>
                <w:bCs/>
                <w:lang w:eastAsia="ru-RU"/>
              </w:rPr>
              <w:t>го зодчества Беларуси XV–XX вв.</w:t>
            </w:r>
          </w:p>
          <w:p w14:paraId="2752E711" w14:textId="5C3DF731"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Посещение зам</w:t>
            </w:r>
            <w:r>
              <w:rPr>
                <w:rFonts w:ascii="Times New Roman" w:eastAsia="Times New Roman" w:hAnsi="Times New Roman"/>
                <w:b/>
                <w:bCs/>
                <w:lang w:eastAsia="ru-RU"/>
              </w:rPr>
              <w:t>ково-паркового комплекса «Мир».</w:t>
            </w:r>
          </w:p>
          <w:p w14:paraId="2657B908" w14:textId="6156C99E"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w:t>
            </w:r>
            <w:r w:rsidRPr="00E7297F">
              <w:rPr>
                <w:rFonts w:ascii="Times New Roman" w:eastAsia="Times New Roman" w:hAnsi="Times New Roman"/>
                <w:bCs/>
                <w:lang w:eastAsia="ru-RU"/>
              </w:rPr>
              <w:t>н, расположенный на территории.</w:t>
            </w:r>
          </w:p>
          <w:p w14:paraId="6902BF42" w14:textId="423C5989"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4F3D115D" w14:textId="108465A6"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684C5445" w14:textId="27F3C8A3"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lastRenderedPageBreak/>
              <w:t>Обзорная экскурсия «Историч</w:t>
            </w:r>
            <w:r>
              <w:rPr>
                <w:rFonts w:ascii="Times New Roman" w:eastAsia="Times New Roman" w:hAnsi="Times New Roman"/>
                <w:b/>
                <w:bCs/>
                <w:lang w:eastAsia="ru-RU"/>
              </w:rPr>
              <w:t>еская часть города» по Несвижу.</w:t>
            </w:r>
          </w:p>
          <w:p w14:paraId="51A78C2C" w14:textId="3736F495"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E7297F">
              <w:rPr>
                <w:rFonts w:ascii="Times New Roman" w:eastAsia="Times New Roman" w:hAnsi="Times New Roman"/>
                <w:bCs/>
                <w:lang w:eastAsia="ru-RU"/>
              </w:rPr>
              <w:t>Несвижским</w:t>
            </w:r>
            <w:proofErr w:type="spellEnd"/>
            <w:r w:rsidRPr="00E7297F">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E7297F">
              <w:rPr>
                <w:rFonts w:ascii="Times New Roman" w:eastAsia="Times New Roman" w:hAnsi="Times New Roman"/>
                <w:bCs/>
                <w:lang w:eastAsia="ru-RU"/>
              </w:rPr>
              <w:t>Радзивиллов</w:t>
            </w:r>
            <w:proofErr w:type="spellEnd"/>
            <w:r w:rsidRPr="00E7297F">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E7297F">
              <w:rPr>
                <w:rFonts w:ascii="Times New Roman" w:eastAsia="Times New Roman" w:hAnsi="Times New Roman"/>
                <w:bCs/>
                <w:lang w:eastAsia="ru-RU"/>
              </w:rPr>
              <w:t>Радзивиллов</w:t>
            </w:r>
            <w:proofErr w:type="spellEnd"/>
            <w:r w:rsidRPr="00E7297F">
              <w:rPr>
                <w:rFonts w:ascii="Times New Roman" w:eastAsia="Times New Roman" w:hAnsi="Times New Roman"/>
                <w:bCs/>
                <w:lang w:eastAsia="ru-RU"/>
              </w:rPr>
              <w:t>,</w:t>
            </w:r>
            <w:r w:rsidRPr="00E7297F">
              <w:rPr>
                <w:rFonts w:ascii="Times New Roman" w:eastAsia="Times New Roman" w:hAnsi="Times New Roman"/>
                <w:bCs/>
                <w:lang w:eastAsia="ru-RU"/>
              </w:rPr>
              <w:t xml:space="preserve"> Слуцкая </w:t>
            </w:r>
            <w:proofErr w:type="spellStart"/>
            <w:r w:rsidRPr="00E7297F">
              <w:rPr>
                <w:rFonts w:ascii="Times New Roman" w:eastAsia="Times New Roman" w:hAnsi="Times New Roman"/>
                <w:bCs/>
                <w:lang w:eastAsia="ru-RU"/>
              </w:rPr>
              <w:t>Барма</w:t>
            </w:r>
            <w:proofErr w:type="spellEnd"/>
            <w:r w:rsidRPr="00E7297F">
              <w:rPr>
                <w:rFonts w:ascii="Times New Roman" w:eastAsia="Times New Roman" w:hAnsi="Times New Roman"/>
                <w:bCs/>
                <w:lang w:eastAsia="ru-RU"/>
              </w:rPr>
              <w:t xml:space="preserve"> и многое другое.</w:t>
            </w:r>
          </w:p>
          <w:p w14:paraId="16B1EBEA" w14:textId="572A1499"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Свободное время для самостоятельного посещения </w:t>
            </w:r>
            <w:proofErr w:type="spellStart"/>
            <w:r w:rsidRPr="00E7297F">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148B54AB" w14:textId="7A8E94E2"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E7297F">
              <w:rPr>
                <w:rFonts w:ascii="Times New Roman" w:eastAsia="Times New Roman" w:hAnsi="Times New Roman"/>
                <w:bCs/>
                <w:lang w:eastAsia="ru-RU"/>
              </w:rPr>
              <w:t>Несвижский</w:t>
            </w:r>
            <w:proofErr w:type="spellEnd"/>
            <w:r w:rsidRPr="00E7297F">
              <w:rPr>
                <w:rFonts w:ascii="Times New Roman" w:eastAsia="Times New Roman" w:hAnsi="Times New Roman"/>
                <w:bCs/>
                <w:lang w:eastAsia="ru-RU"/>
              </w:rPr>
              <w:t xml:space="preserve"> замок и его территорию, а т</w:t>
            </w:r>
            <w:r w:rsidRPr="00E7297F">
              <w:rPr>
                <w:rFonts w:ascii="Times New Roman" w:eastAsia="Times New Roman" w:hAnsi="Times New Roman"/>
                <w:bCs/>
                <w:lang w:eastAsia="ru-RU"/>
              </w:rPr>
              <w:t>акже другие интересные объекты.</w:t>
            </w:r>
          </w:p>
          <w:p w14:paraId="557CBB37" w14:textId="3F54C4E3"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4E6E2A40" w14:textId="006BB6E9"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09F3A333" w14:textId="4298F13E"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гостиницу.</w:t>
            </w:r>
          </w:p>
          <w:p w14:paraId="71706BA7" w14:textId="62C88B68" w:rsidR="00F205A9" w:rsidRPr="00F85675"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Ночь в гостинице.</w:t>
            </w:r>
          </w:p>
        </w:tc>
      </w:tr>
      <w:tr w:rsidR="00F205A9" w:rsidRPr="00F85675" w14:paraId="1A17BB4E" w14:textId="77777777" w:rsidTr="00F205A9">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30E4336" w14:textId="77777777" w:rsidR="00F205A9" w:rsidRDefault="00F205A9" w:rsidP="006604C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D92A7D" w14:textId="423BE39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B3183EC" w14:textId="1D28D339"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58566FD9" w14:textId="62BA38FB"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 xml:space="preserve">Обзорная </w:t>
            </w:r>
            <w:proofErr w:type="spellStart"/>
            <w:r w:rsidRPr="00E7297F">
              <w:rPr>
                <w:rFonts w:ascii="Times New Roman" w:eastAsia="Times New Roman" w:hAnsi="Times New Roman"/>
                <w:b/>
                <w:bCs/>
                <w:lang w:eastAsia="ru-RU"/>
              </w:rPr>
              <w:t>автобусно</w:t>
            </w:r>
            <w:proofErr w:type="spellEnd"/>
            <w:r w:rsidRPr="00E7297F">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37093B41" w14:textId="343BBA4A"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w:t>
            </w:r>
            <w:r w:rsidRPr="00E7297F">
              <w:rPr>
                <w:rFonts w:ascii="Times New Roman" w:eastAsia="Times New Roman" w:hAnsi="Times New Roman"/>
                <w:bCs/>
                <w:lang w:eastAsia="ru-RU"/>
              </w:rPr>
              <w:t>о том, чем живёт Минск сегодня.</w:t>
            </w:r>
          </w:p>
          <w:p w14:paraId="599995A8" w14:textId="4773AC2E"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Экскурсия в Музейном комплексе старинных народных ремесел и технологий «</w:t>
            </w:r>
            <w:proofErr w:type="spellStart"/>
            <w:r w:rsidRPr="00E7297F">
              <w:rPr>
                <w:rFonts w:ascii="Times New Roman" w:eastAsia="Times New Roman" w:hAnsi="Times New Roman"/>
                <w:b/>
                <w:bCs/>
                <w:lang w:eastAsia="ru-RU"/>
              </w:rPr>
              <w:t>Дудутки</w:t>
            </w:r>
            <w:proofErr w:type="spellEnd"/>
            <w:r w:rsidRPr="00E7297F">
              <w:rPr>
                <w:rFonts w:ascii="Times New Roman" w:eastAsia="Times New Roman" w:hAnsi="Times New Roman"/>
                <w:b/>
                <w:bCs/>
                <w:lang w:eastAsia="ru-RU"/>
              </w:rPr>
              <w:t>» с белорусским национальным обе</w:t>
            </w:r>
            <w:r>
              <w:rPr>
                <w:rFonts w:ascii="Times New Roman" w:eastAsia="Times New Roman" w:hAnsi="Times New Roman"/>
                <w:b/>
                <w:bCs/>
                <w:lang w:eastAsia="ru-RU"/>
              </w:rPr>
              <w:t>дом и традиционными угощениями.</w:t>
            </w:r>
          </w:p>
          <w:p w14:paraId="740F23AC" w14:textId="77777777"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E7297F">
              <w:rPr>
                <w:rFonts w:ascii="Times New Roman" w:eastAsia="Times New Roman" w:hAnsi="Times New Roman"/>
                <w:bCs/>
                <w:lang w:eastAsia="ru-RU"/>
              </w:rPr>
              <w:t>Дудутки</w:t>
            </w:r>
            <w:proofErr w:type="spellEnd"/>
            <w:r w:rsidRPr="00E7297F">
              <w:rPr>
                <w:rFonts w:ascii="Times New Roman" w:eastAsia="Times New Roman" w:hAnsi="Times New Roman"/>
                <w:bCs/>
                <w:lang w:eastAsia="ru-RU"/>
              </w:rPr>
              <w:t xml:space="preserve">», где каждый желающий может легко погрузиться в особую атмосферу и историю различных традиционных ремёсел. Вас ждёт увлекательный рассказ о мельничных легендах и </w:t>
            </w:r>
            <w:proofErr w:type="spellStart"/>
            <w:r w:rsidRPr="00E7297F">
              <w:rPr>
                <w:rFonts w:ascii="Times New Roman" w:eastAsia="Times New Roman" w:hAnsi="Times New Roman"/>
                <w:bCs/>
                <w:lang w:eastAsia="ru-RU"/>
              </w:rPr>
              <w:t>повериях</w:t>
            </w:r>
            <w:proofErr w:type="spellEnd"/>
            <w:r w:rsidRPr="00E7297F">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2124543D" w14:textId="4927AA54"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Экскурсия по комплексу будет сопровождаться традиционными угощениями из местных продуктов. Также в стоимость входит сытный комплексный обед с блюдами национальной белорусской кухни.</w:t>
            </w:r>
          </w:p>
          <w:p w14:paraId="367C4BE0" w14:textId="270D0A62"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Минск.</w:t>
            </w:r>
          </w:p>
          <w:p w14:paraId="5D45C31C" w14:textId="7383EC4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4953B4D" w14:textId="7D7102C3"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w:t>
            </w:r>
            <w:r w:rsidRPr="00E7297F">
              <w:rPr>
                <w:rFonts w:ascii="Times New Roman" w:eastAsia="Times New Roman" w:hAnsi="Times New Roman"/>
                <w:bCs/>
                <w:lang w:eastAsia="ru-RU"/>
              </w:rPr>
              <w:t>и совершить прогулку по городу.</w:t>
            </w:r>
          </w:p>
          <w:p w14:paraId="3367398E" w14:textId="5C10D3C9" w:rsidR="00F205A9" w:rsidRPr="00F85675"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Ночь в гостинице.</w:t>
            </w:r>
          </w:p>
        </w:tc>
      </w:tr>
      <w:tr w:rsidR="00F205A9" w:rsidRPr="00F85675" w14:paraId="7E0FD851" w14:textId="77777777" w:rsidTr="00F205A9">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B795417" w14:textId="77777777" w:rsidR="00F205A9" w:rsidRDefault="00F205A9" w:rsidP="006604C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869D0F6" w14:textId="4537A9A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Ранний завтрак гостинице.</w:t>
            </w:r>
          </w:p>
          <w:p w14:paraId="2C19F291" w14:textId="3000255B"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Выезд в Полоцк.</w:t>
            </w:r>
          </w:p>
          <w:p w14:paraId="6CDCD4B4" w14:textId="53EFC25C"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12A5A313" w14:textId="78A55E9D" w:rsidR="00E7297F" w:rsidRPr="00E7297F" w:rsidRDefault="00E7297F" w:rsidP="00E7297F">
            <w:pPr>
              <w:shd w:val="clear" w:color="auto" w:fill="FFFFFF"/>
              <w:spacing w:after="0" w:line="240" w:lineRule="auto"/>
              <w:jc w:val="both"/>
              <w:rPr>
                <w:rFonts w:ascii="Times New Roman" w:eastAsia="Times New Roman" w:hAnsi="Times New Roman"/>
                <w:bCs/>
                <w:lang w:eastAsia="ru-RU"/>
              </w:rPr>
            </w:pPr>
            <w:r w:rsidRPr="00E7297F">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E7297F">
              <w:rPr>
                <w:rFonts w:ascii="Times New Roman" w:eastAsia="Times New Roman" w:hAnsi="Times New Roman"/>
                <w:bCs/>
                <w:lang w:eastAsia="ru-RU"/>
              </w:rPr>
              <w:t>Спасо-Ефросиньевский</w:t>
            </w:r>
            <w:proofErr w:type="spellEnd"/>
            <w:r w:rsidRPr="00E7297F">
              <w:rPr>
                <w:rFonts w:ascii="Times New Roman" w:eastAsia="Times New Roman" w:hAnsi="Times New Roman"/>
                <w:bCs/>
                <w:lang w:eastAsia="ru-RU"/>
              </w:rPr>
              <w:t xml:space="preserve"> монастырь, Домик Петра I, Лютеранская кирха и м</w:t>
            </w:r>
            <w:r w:rsidRPr="00E7297F">
              <w:rPr>
                <w:rFonts w:ascii="Times New Roman" w:eastAsia="Times New Roman" w:hAnsi="Times New Roman"/>
                <w:bCs/>
                <w:lang w:eastAsia="ru-RU"/>
              </w:rPr>
              <w:t>ногое другое.</w:t>
            </w:r>
          </w:p>
          <w:p w14:paraId="4CCA056C" w14:textId="56E880A6"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6F7A59FC" w14:textId="6E35AE6F"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466B59D8" w14:textId="292E3F0D"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21781106" w14:textId="6E151776"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0E8ACD9D" w14:textId="007F325A" w:rsidR="00E7297F" w:rsidRPr="00E7297F"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2BB29BCD" w14:textId="7DFEA98B" w:rsidR="00F205A9" w:rsidRPr="00F85675" w:rsidRDefault="00E7297F" w:rsidP="00E7297F">
            <w:pPr>
              <w:shd w:val="clear" w:color="auto" w:fill="FFFFFF"/>
              <w:spacing w:before="160" w:after="0" w:line="240" w:lineRule="auto"/>
              <w:jc w:val="both"/>
              <w:rPr>
                <w:rFonts w:ascii="Times New Roman" w:eastAsia="Times New Roman" w:hAnsi="Times New Roman"/>
                <w:b/>
                <w:bCs/>
                <w:lang w:eastAsia="ru-RU"/>
              </w:rPr>
            </w:pPr>
            <w:r w:rsidRPr="00E7297F">
              <w:rPr>
                <w:rFonts w:ascii="Times New Roman" w:eastAsia="Times New Roman" w:hAnsi="Times New Roman"/>
                <w:b/>
                <w:bCs/>
                <w:lang w:eastAsia="ru-RU"/>
              </w:rPr>
              <w:t>Окончание тура.</w:t>
            </w:r>
          </w:p>
        </w:tc>
      </w:tr>
    </w:tbl>
    <w:p w14:paraId="78DA9510" w14:textId="0458CA05" w:rsidR="00D842DB" w:rsidRPr="00F205A9" w:rsidRDefault="00D842DB" w:rsidP="00B84270">
      <w:pPr>
        <w:pStyle w:val="af"/>
        <w:tabs>
          <w:tab w:val="left" w:pos="426"/>
        </w:tabs>
        <w:ind w:right="-143"/>
        <w:rPr>
          <w:b/>
          <w:bCs/>
          <w:sz w:val="24"/>
          <w:szCs w:val="28"/>
          <w:lang w:val="ru-RU"/>
        </w:rPr>
      </w:pPr>
    </w:p>
    <w:p w14:paraId="326982D6" w14:textId="77777777" w:rsidR="00E7297F" w:rsidRDefault="00E7297F" w:rsidP="00E7297F">
      <w:pPr>
        <w:pStyle w:val="af"/>
        <w:tabs>
          <w:tab w:val="left" w:pos="426"/>
        </w:tabs>
        <w:ind w:right="-143"/>
        <w:jc w:val="both"/>
        <w:rPr>
          <w:b/>
          <w:bCs/>
          <w:sz w:val="28"/>
          <w:szCs w:val="28"/>
          <w:lang w:val="ru-RU"/>
        </w:rPr>
      </w:pPr>
      <w:r>
        <w:rPr>
          <w:b/>
          <w:bCs/>
          <w:sz w:val="28"/>
          <w:szCs w:val="28"/>
          <w:lang w:val="ru-RU"/>
        </w:rPr>
        <w:t>Стоимость тура на 1 человека в рублях:</w:t>
      </w:r>
    </w:p>
    <w:tbl>
      <w:tblPr>
        <w:tblStyle w:val="af3"/>
        <w:tblW w:w="9923" w:type="dxa"/>
        <w:tblInd w:w="-5" w:type="dxa"/>
        <w:tblLook w:val="04A0" w:firstRow="1" w:lastRow="0" w:firstColumn="1" w:lastColumn="0" w:noHBand="0" w:noVBand="1"/>
      </w:tblPr>
      <w:tblGrid>
        <w:gridCol w:w="2410"/>
        <w:gridCol w:w="1253"/>
        <w:gridCol w:w="1252"/>
        <w:gridCol w:w="1252"/>
        <w:gridCol w:w="1252"/>
        <w:gridCol w:w="1252"/>
        <w:gridCol w:w="1252"/>
      </w:tblGrid>
      <w:tr w:rsidR="00E7297F" w14:paraId="63F48B42" w14:textId="77777777" w:rsidTr="00E7297F">
        <w:tc>
          <w:tcPr>
            <w:tcW w:w="121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CD158D" w14:textId="77777777" w:rsidR="00E7297F" w:rsidRDefault="00E7297F" w:rsidP="00F728F5">
            <w:pPr>
              <w:pStyle w:val="af"/>
              <w:tabs>
                <w:tab w:val="left" w:pos="426"/>
              </w:tabs>
              <w:ind w:left="-102"/>
              <w:jc w:val="center"/>
              <w:rPr>
                <w:b/>
                <w:bCs/>
                <w:sz w:val="22"/>
                <w:szCs w:val="28"/>
                <w:lang w:val="ru-RU"/>
              </w:rPr>
            </w:pPr>
            <w:r>
              <w:rPr>
                <w:b/>
                <w:bCs/>
                <w:sz w:val="22"/>
                <w:szCs w:val="28"/>
                <w:lang w:val="ru-RU"/>
              </w:rPr>
              <w:t>Гостиницы 2* и 3*</w:t>
            </w:r>
          </w:p>
        </w:tc>
        <w:tc>
          <w:tcPr>
            <w:tcW w:w="3786"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C0727B" w14:textId="77777777" w:rsidR="00E7297F" w:rsidRDefault="00E7297F" w:rsidP="00F728F5">
            <w:pPr>
              <w:pStyle w:val="af"/>
              <w:tabs>
                <w:tab w:val="left" w:pos="426"/>
              </w:tabs>
              <w:ind w:right="-143"/>
              <w:jc w:val="center"/>
              <w:rPr>
                <w:b/>
                <w:bCs/>
                <w:sz w:val="22"/>
                <w:szCs w:val="22"/>
                <w:lang w:val="ru-RU"/>
              </w:rPr>
            </w:pPr>
            <w:r>
              <w:rPr>
                <w:b/>
                <w:bCs/>
                <w:sz w:val="22"/>
                <w:szCs w:val="22"/>
                <w:lang w:val="ru-RU"/>
              </w:rPr>
              <w:t>Численность группы</w:t>
            </w:r>
          </w:p>
        </w:tc>
      </w:tr>
      <w:tr w:rsidR="00E7297F" w14:paraId="2DFFBCA3" w14:textId="77777777" w:rsidTr="00E7297F">
        <w:tc>
          <w:tcPr>
            <w:tcW w:w="0" w:type="auto"/>
            <w:vMerge/>
            <w:tcBorders>
              <w:top w:val="single" w:sz="4" w:space="0" w:color="auto"/>
              <w:left w:val="single" w:sz="4" w:space="0" w:color="auto"/>
              <w:bottom w:val="single" w:sz="4" w:space="0" w:color="auto"/>
              <w:right w:val="single" w:sz="4" w:space="0" w:color="auto"/>
            </w:tcBorders>
            <w:vAlign w:val="center"/>
            <w:hideMark/>
          </w:tcPr>
          <w:p w14:paraId="378F541E" w14:textId="77777777" w:rsidR="00E7297F" w:rsidRDefault="00E7297F" w:rsidP="00F728F5">
            <w:pPr>
              <w:spacing w:after="0" w:line="240" w:lineRule="auto"/>
              <w:rPr>
                <w:rFonts w:ascii="Times New Roman" w:eastAsia="Times New Roman" w:hAnsi="Times New Roman"/>
                <w:b/>
                <w:bCs/>
                <w:szCs w:val="28"/>
                <w:lang w:eastAsia="ru-RU"/>
              </w:rPr>
            </w:pP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AE761" w14:textId="77777777" w:rsidR="00E7297F" w:rsidRDefault="00E7297F" w:rsidP="00F728F5">
            <w:pPr>
              <w:pStyle w:val="af"/>
              <w:tabs>
                <w:tab w:val="left" w:pos="426"/>
              </w:tabs>
              <w:ind w:right="-102"/>
              <w:jc w:val="center"/>
              <w:rPr>
                <w:b/>
                <w:bCs/>
                <w:sz w:val="22"/>
                <w:szCs w:val="22"/>
                <w:lang w:val="ru-RU"/>
              </w:rPr>
            </w:pPr>
            <w:r>
              <w:rPr>
                <w:b/>
                <w:bCs/>
                <w:sz w:val="22"/>
                <w:szCs w:val="22"/>
                <w:lang w:val="ru-RU"/>
              </w:rPr>
              <w:t>20</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B3DF8" w14:textId="77777777" w:rsidR="00E7297F" w:rsidRDefault="00E7297F" w:rsidP="00F728F5">
            <w:pPr>
              <w:pStyle w:val="af"/>
              <w:tabs>
                <w:tab w:val="left" w:pos="426"/>
              </w:tabs>
              <w:ind w:right="-8"/>
              <w:jc w:val="center"/>
              <w:rPr>
                <w:b/>
                <w:bCs/>
                <w:sz w:val="22"/>
                <w:szCs w:val="22"/>
                <w:lang w:val="ru-RU"/>
              </w:rPr>
            </w:pPr>
            <w:r>
              <w:rPr>
                <w:b/>
                <w:bCs/>
                <w:sz w:val="22"/>
                <w:szCs w:val="22"/>
                <w:lang w:val="ru-RU"/>
              </w:rPr>
              <w:t>25</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7522BE" w14:textId="77777777" w:rsidR="00E7297F" w:rsidRDefault="00E7297F" w:rsidP="00F728F5">
            <w:pPr>
              <w:pStyle w:val="af"/>
              <w:tabs>
                <w:tab w:val="left" w:pos="426"/>
              </w:tabs>
              <w:ind w:right="-39"/>
              <w:jc w:val="center"/>
              <w:rPr>
                <w:b/>
                <w:bCs/>
                <w:sz w:val="22"/>
                <w:szCs w:val="22"/>
                <w:lang w:val="ru-RU"/>
              </w:rPr>
            </w:pPr>
            <w:r>
              <w:rPr>
                <w:b/>
                <w:bCs/>
                <w:sz w:val="22"/>
                <w:szCs w:val="22"/>
                <w:lang w:val="ru-RU"/>
              </w:rPr>
              <w:t>30</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2B016" w14:textId="77777777" w:rsidR="00E7297F" w:rsidRDefault="00E7297F" w:rsidP="00F728F5">
            <w:pPr>
              <w:pStyle w:val="af"/>
              <w:tabs>
                <w:tab w:val="left" w:pos="426"/>
              </w:tabs>
              <w:ind w:right="-54"/>
              <w:jc w:val="center"/>
              <w:rPr>
                <w:b/>
                <w:bCs/>
                <w:sz w:val="22"/>
                <w:szCs w:val="22"/>
                <w:lang w:val="ru-RU"/>
              </w:rPr>
            </w:pPr>
            <w:r>
              <w:rPr>
                <w:b/>
                <w:bCs/>
                <w:sz w:val="22"/>
                <w:szCs w:val="22"/>
                <w:lang w:val="ru-RU"/>
              </w:rPr>
              <w:t>35</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EA0665" w14:textId="77777777" w:rsidR="00E7297F" w:rsidRDefault="00E7297F" w:rsidP="00F728F5">
            <w:pPr>
              <w:pStyle w:val="af"/>
              <w:tabs>
                <w:tab w:val="left" w:pos="426"/>
              </w:tabs>
              <w:ind w:right="-85"/>
              <w:jc w:val="center"/>
              <w:rPr>
                <w:b/>
                <w:bCs/>
                <w:sz w:val="22"/>
                <w:szCs w:val="22"/>
                <w:lang w:val="ru-RU"/>
              </w:rPr>
            </w:pPr>
            <w:r>
              <w:rPr>
                <w:b/>
                <w:bCs/>
                <w:sz w:val="22"/>
                <w:szCs w:val="22"/>
                <w:lang w:val="ru-RU"/>
              </w:rPr>
              <w:t>40</w:t>
            </w:r>
          </w:p>
        </w:tc>
        <w:tc>
          <w:tcPr>
            <w:tcW w:w="6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0438B2" w14:textId="77777777" w:rsidR="00E7297F" w:rsidRDefault="00E7297F" w:rsidP="00F728F5">
            <w:pPr>
              <w:pStyle w:val="af"/>
              <w:tabs>
                <w:tab w:val="left" w:pos="426"/>
              </w:tabs>
              <w:ind w:right="-100"/>
              <w:jc w:val="center"/>
              <w:rPr>
                <w:b/>
                <w:bCs/>
                <w:sz w:val="22"/>
                <w:szCs w:val="22"/>
                <w:lang w:val="ru-RU"/>
              </w:rPr>
            </w:pPr>
            <w:r>
              <w:rPr>
                <w:b/>
                <w:bCs/>
                <w:sz w:val="22"/>
                <w:szCs w:val="22"/>
                <w:lang w:val="ru-RU"/>
              </w:rPr>
              <w:t>45</w:t>
            </w:r>
          </w:p>
        </w:tc>
      </w:tr>
      <w:tr w:rsidR="00E7297F" w14:paraId="3585E5F0" w14:textId="77777777" w:rsidTr="00E7297F">
        <w:tc>
          <w:tcPr>
            <w:tcW w:w="1214" w:type="pct"/>
            <w:tcBorders>
              <w:top w:val="single" w:sz="4" w:space="0" w:color="auto"/>
              <w:left w:val="single" w:sz="4" w:space="0" w:color="auto"/>
              <w:bottom w:val="single" w:sz="4" w:space="0" w:color="auto"/>
              <w:right w:val="single" w:sz="4" w:space="0" w:color="auto"/>
            </w:tcBorders>
            <w:hideMark/>
          </w:tcPr>
          <w:p w14:paraId="46F486FE" w14:textId="77777777" w:rsidR="00E7297F" w:rsidRDefault="00E7297F" w:rsidP="00F728F5">
            <w:pPr>
              <w:pStyle w:val="af"/>
              <w:tabs>
                <w:tab w:val="left" w:pos="426"/>
              </w:tabs>
              <w:jc w:val="both"/>
              <w:rPr>
                <w:bCs/>
                <w:sz w:val="22"/>
                <w:szCs w:val="22"/>
                <w:lang w:val="ru-RU"/>
              </w:rPr>
            </w:pPr>
            <w:r>
              <w:rPr>
                <w:bCs/>
                <w:sz w:val="22"/>
                <w:szCs w:val="22"/>
                <w:lang w:val="ru-RU"/>
              </w:rPr>
              <w:t>2-местный номер</w:t>
            </w:r>
          </w:p>
        </w:tc>
        <w:tc>
          <w:tcPr>
            <w:tcW w:w="631" w:type="pct"/>
            <w:tcBorders>
              <w:top w:val="single" w:sz="4" w:space="0" w:color="auto"/>
              <w:left w:val="single" w:sz="4" w:space="0" w:color="auto"/>
              <w:bottom w:val="single" w:sz="4" w:space="0" w:color="auto"/>
              <w:right w:val="single" w:sz="4" w:space="0" w:color="auto"/>
            </w:tcBorders>
            <w:hideMark/>
          </w:tcPr>
          <w:p w14:paraId="2DEB8695" w14:textId="77777777" w:rsidR="00E7297F" w:rsidRDefault="00E7297F" w:rsidP="00F728F5">
            <w:pPr>
              <w:pStyle w:val="af"/>
              <w:tabs>
                <w:tab w:val="left" w:pos="426"/>
              </w:tabs>
              <w:ind w:right="-102"/>
              <w:jc w:val="center"/>
              <w:rPr>
                <w:b/>
                <w:bCs/>
                <w:sz w:val="22"/>
                <w:szCs w:val="22"/>
                <w:lang w:val="ru-RU"/>
              </w:rPr>
            </w:pPr>
            <w:r>
              <w:rPr>
                <w:b/>
                <w:bCs/>
                <w:sz w:val="22"/>
                <w:szCs w:val="22"/>
                <w:lang w:val="ru-RU"/>
              </w:rPr>
              <w:t>39100</w:t>
            </w:r>
          </w:p>
        </w:tc>
        <w:tc>
          <w:tcPr>
            <w:tcW w:w="631" w:type="pct"/>
            <w:tcBorders>
              <w:top w:val="single" w:sz="4" w:space="0" w:color="auto"/>
              <w:left w:val="single" w:sz="4" w:space="0" w:color="auto"/>
              <w:bottom w:val="single" w:sz="4" w:space="0" w:color="auto"/>
              <w:right w:val="single" w:sz="4" w:space="0" w:color="auto"/>
            </w:tcBorders>
            <w:hideMark/>
          </w:tcPr>
          <w:p w14:paraId="3F96C078" w14:textId="77777777" w:rsidR="00E7297F" w:rsidRDefault="00E7297F" w:rsidP="00F728F5">
            <w:pPr>
              <w:pStyle w:val="af"/>
              <w:tabs>
                <w:tab w:val="left" w:pos="426"/>
              </w:tabs>
              <w:ind w:right="-8"/>
              <w:jc w:val="center"/>
              <w:rPr>
                <w:b/>
                <w:bCs/>
                <w:sz w:val="22"/>
                <w:szCs w:val="22"/>
                <w:lang w:val="ru-RU"/>
              </w:rPr>
            </w:pPr>
            <w:r>
              <w:rPr>
                <w:b/>
                <w:bCs/>
                <w:sz w:val="22"/>
                <w:szCs w:val="22"/>
                <w:lang w:val="ru-RU"/>
              </w:rPr>
              <w:t>34250</w:t>
            </w:r>
          </w:p>
        </w:tc>
        <w:tc>
          <w:tcPr>
            <w:tcW w:w="631" w:type="pct"/>
            <w:tcBorders>
              <w:top w:val="single" w:sz="4" w:space="0" w:color="auto"/>
              <w:left w:val="single" w:sz="4" w:space="0" w:color="auto"/>
              <w:bottom w:val="single" w:sz="4" w:space="0" w:color="auto"/>
              <w:right w:val="single" w:sz="4" w:space="0" w:color="auto"/>
            </w:tcBorders>
            <w:hideMark/>
          </w:tcPr>
          <w:p w14:paraId="15629A3B" w14:textId="77777777" w:rsidR="00E7297F" w:rsidRDefault="00E7297F" w:rsidP="00F728F5">
            <w:pPr>
              <w:pStyle w:val="af"/>
              <w:tabs>
                <w:tab w:val="left" w:pos="426"/>
              </w:tabs>
              <w:ind w:right="-39"/>
              <w:jc w:val="center"/>
              <w:rPr>
                <w:b/>
                <w:bCs/>
                <w:sz w:val="22"/>
                <w:szCs w:val="22"/>
                <w:lang w:val="ru-RU"/>
              </w:rPr>
            </w:pPr>
            <w:r>
              <w:rPr>
                <w:b/>
                <w:bCs/>
                <w:sz w:val="22"/>
                <w:szCs w:val="22"/>
                <w:lang w:val="ru-RU"/>
              </w:rPr>
              <w:t>31100</w:t>
            </w:r>
          </w:p>
        </w:tc>
        <w:tc>
          <w:tcPr>
            <w:tcW w:w="631" w:type="pct"/>
            <w:tcBorders>
              <w:top w:val="single" w:sz="4" w:space="0" w:color="auto"/>
              <w:left w:val="single" w:sz="4" w:space="0" w:color="auto"/>
              <w:bottom w:val="single" w:sz="4" w:space="0" w:color="auto"/>
              <w:right w:val="single" w:sz="4" w:space="0" w:color="auto"/>
            </w:tcBorders>
            <w:hideMark/>
          </w:tcPr>
          <w:p w14:paraId="02C38CB9" w14:textId="77777777" w:rsidR="00E7297F" w:rsidRDefault="00E7297F" w:rsidP="00F728F5">
            <w:pPr>
              <w:pStyle w:val="af"/>
              <w:tabs>
                <w:tab w:val="left" w:pos="426"/>
              </w:tabs>
              <w:ind w:right="-54"/>
              <w:jc w:val="center"/>
              <w:rPr>
                <w:b/>
                <w:bCs/>
                <w:sz w:val="22"/>
                <w:szCs w:val="22"/>
                <w:lang w:val="ru-RU"/>
              </w:rPr>
            </w:pPr>
            <w:r>
              <w:rPr>
                <w:b/>
                <w:bCs/>
                <w:sz w:val="22"/>
                <w:szCs w:val="22"/>
                <w:lang w:val="ru-RU"/>
              </w:rPr>
              <w:t>28800</w:t>
            </w:r>
          </w:p>
        </w:tc>
        <w:tc>
          <w:tcPr>
            <w:tcW w:w="631" w:type="pct"/>
            <w:tcBorders>
              <w:top w:val="single" w:sz="4" w:space="0" w:color="auto"/>
              <w:left w:val="single" w:sz="4" w:space="0" w:color="auto"/>
              <w:bottom w:val="single" w:sz="4" w:space="0" w:color="auto"/>
              <w:right w:val="single" w:sz="4" w:space="0" w:color="auto"/>
            </w:tcBorders>
            <w:hideMark/>
          </w:tcPr>
          <w:p w14:paraId="22FA4D08" w14:textId="77777777" w:rsidR="00E7297F" w:rsidRDefault="00E7297F" w:rsidP="00F728F5">
            <w:pPr>
              <w:pStyle w:val="af"/>
              <w:tabs>
                <w:tab w:val="left" w:pos="426"/>
              </w:tabs>
              <w:ind w:right="-85"/>
              <w:jc w:val="center"/>
              <w:rPr>
                <w:b/>
                <w:bCs/>
                <w:sz w:val="22"/>
                <w:szCs w:val="22"/>
                <w:lang w:val="ru-RU"/>
              </w:rPr>
            </w:pPr>
            <w:r>
              <w:rPr>
                <w:b/>
                <w:bCs/>
                <w:sz w:val="22"/>
                <w:szCs w:val="22"/>
                <w:lang w:val="ru-RU"/>
              </w:rPr>
              <w:t>27100</w:t>
            </w:r>
          </w:p>
        </w:tc>
        <w:tc>
          <w:tcPr>
            <w:tcW w:w="631" w:type="pct"/>
            <w:tcBorders>
              <w:top w:val="single" w:sz="4" w:space="0" w:color="auto"/>
              <w:left w:val="single" w:sz="4" w:space="0" w:color="auto"/>
              <w:bottom w:val="single" w:sz="4" w:space="0" w:color="auto"/>
              <w:right w:val="single" w:sz="4" w:space="0" w:color="auto"/>
            </w:tcBorders>
            <w:hideMark/>
          </w:tcPr>
          <w:p w14:paraId="7769EBBF" w14:textId="77777777" w:rsidR="00E7297F" w:rsidRDefault="00E7297F" w:rsidP="00F728F5">
            <w:pPr>
              <w:pStyle w:val="af"/>
              <w:tabs>
                <w:tab w:val="left" w:pos="426"/>
              </w:tabs>
              <w:ind w:right="-100"/>
              <w:jc w:val="center"/>
              <w:rPr>
                <w:b/>
                <w:bCs/>
                <w:sz w:val="22"/>
                <w:szCs w:val="22"/>
                <w:lang w:val="ru-RU"/>
              </w:rPr>
            </w:pPr>
            <w:r>
              <w:rPr>
                <w:b/>
                <w:bCs/>
                <w:sz w:val="22"/>
                <w:szCs w:val="22"/>
                <w:lang w:val="ru-RU"/>
              </w:rPr>
              <w:t>25750</w:t>
            </w:r>
          </w:p>
        </w:tc>
      </w:tr>
      <w:bookmarkEnd w:id="0"/>
      <w:bookmarkEnd w:id="1"/>
      <w:bookmarkEnd w:id="2"/>
      <w:bookmarkEnd w:id="3"/>
    </w:tbl>
    <w:p w14:paraId="71BA0653" w14:textId="07479BF0" w:rsidR="00F205A9" w:rsidRPr="00F205A9" w:rsidRDefault="00F205A9" w:rsidP="00F205A9">
      <w:pPr>
        <w:pStyle w:val="af"/>
        <w:tabs>
          <w:tab w:val="left" w:pos="426"/>
        </w:tabs>
        <w:ind w:right="-284"/>
        <w:rPr>
          <w:b/>
          <w:sz w:val="24"/>
          <w:szCs w:val="22"/>
          <w:lang w:val="ru-RU"/>
        </w:rPr>
      </w:pPr>
    </w:p>
    <w:p w14:paraId="03E4C425" w14:textId="77777777" w:rsidR="00F205A9" w:rsidRPr="008634E1" w:rsidRDefault="00F205A9" w:rsidP="00F205A9">
      <w:pPr>
        <w:pStyle w:val="af"/>
        <w:ind w:right="-284"/>
        <w:rPr>
          <w:b/>
          <w:sz w:val="28"/>
          <w:szCs w:val="24"/>
          <w:lang w:val="ru-RU"/>
        </w:rPr>
      </w:pPr>
      <w:r w:rsidRPr="008634E1">
        <w:rPr>
          <w:b/>
          <w:sz w:val="28"/>
          <w:szCs w:val="24"/>
          <w:lang w:val="ru-RU"/>
        </w:rPr>
        <w:t>В стоимость тура входит:</w:t>
      </w:r>
    </w:p>
    <w:p w14:paraId="3670CE66" w14:textId="77777777" w:rsidR="00E7297F" w:rsidRPr="00E7297F" w:rsidRDefault="00E7297F" w:rsidP="00E7297F">
      <w:pPr>
        <w:pStyle w:val="af0"/>
        <w:numPr>
          <w:ilvl w:val="0"/>
          <w:numId w:val="30"/>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на микроавтобусе);</w:t>
      </w:r>
    </w:p>
    <w:p w14:paraId="20AAE351" w14:textId="77777777" w:rsidR="00E7297F" w:rsidRPr="00E7297F" w:rsidRDefault="00E7297F" w:rsidP="00E7297F">
      <w:pPr>
        <w:pStyle w:val="af0"/>
        <w:numPr>
          <w:ilvl w:val="0"/>
          <w:numId w:val="30"/>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проживание в гостиницах 2* и 3* (двухместное размещение в номерах категории «Стандарт»);</w:t>
      </w:r>
    </w:p>
    <w:p w14:paraId="56DF601C" w14:textId="77777777" w:rsidR="00E7297F" w:rsidRPr="00E7297F" w:rsidRDefault="00E7297F" w:rsidP="00E7297F">
      <w:pPr>
        <w:pStyle w:val="af0"/>
        <w:numPr>
          <w:ilvl w:val="0"/>
          <w:numId w:val="30"/>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экскурсионное обслуживание по программе, входные билеты в музеи;</w:t>
      </w:r>
    </w:p>
    <w:p w14:paraId="5276E92A" w14:textId="77777777" w:rsidR="00E7297F" w:rsidRPr="00E7297F" w:rsidRDefault="00E7297F" w:rsidP="00E7297F">
      <w:pPr>
        <w:pStyle w:val="af0"/>
        <w:numPr>
          <w:ilvl w:val="0"/>
          <w:numId w:val="30"/>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питание: завтраки;</w:t>
      </w:r>
    </w:p>
    <w:p w14:paraId="1475B144" w14:textId="59451E0B" w:rsidR="00FD1DB8" w:rsidRDefault="00E7297F" w:rsidP="00E7297F">
      <w:pPr>
        <w:pStyle w:val="af0"/>
        <w:numPr>
          <w:ilvl w:val="0"/>
          <w:numId w:val="30"/>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сопровождение гида.</w:t>
      </w:r>
    </w:p>
    <w:p w14:paraId="4B9E62EA" w14:textId="77777777" w:rsidR="00E7297F" w:rsidRPr="00E7297F" w:rsidRDefault="00E7297F" w:rsidP="00E7297F">
      <w:pPr>
        <w:spacing w:after="0" w:line="240" w:lineRule="auto"/>
        <w:jc w:val="both"/>
        <w:rPr>
          <w:rFonts w:ascii="Times New Roman" w:eastAsia="Times New Roman" w:hAnsi="Times New Roman"/>
          <w:color w:val="000000"/>
          <w:szCs w:val="24"/>
          <w:lang w:eastAsia="ru-RU"/>
        </w:rPr>
      </w:pPr>
    </w:p>
    <w:p w14:paraId="49495EA7" w14:textId="77777777" w:rsidR="00F205A9" w:rsidRPr="008634E1" w:rsidRDefault="00F205A9" w:rsidP="00F205A9">
      <w:pPr>
        <w:pStyle w:val="af"/>
        <w:tabs>
          <w:tab w:val="left" w:pos="426"/>
        </w:tabs>
        <w:ind w:right="-284"/>
        <w:rPr>
          <w:b/>
          <w:sz w:val="28"/>
          <w:szCs w:val="24"/>
          <w:lang w:val="ru-RU"/>
        </w:rPr>
      </w:pPr>
      <w:r w:rsidRPr="008634E1">
        <w:rPr>
          <w:b/>
          <w:sz w:val="28"/>
          <w:szCs w:val="24"/>
          <w:lang w:val="ru-RU"/>
        </w:rPr>
        <w:t>Дополнительные услуги</w:t>
      </w:r>
      <w:r>
        <w:rPr>
          <w:b/>
          <w:sz w:val="28"/>
          <w:szCs w:val="24"/>
          <w:lang w:val="ru-RU"/>
        </w:rPr>
        <w:t>:</w:t>
      </w:r>
    </w:p>
    <w:p w14:paraId="1C996ADD" w14:textId="77777777" w:rsidR="00E7297F" w:rsidRPr="00E7297F" w:rsidRDefault="00E7297F" w:rsidP="00E7297F">
      <w:pPr>
        <w:pStyle w:val="af0"/>
        <w:numPr>
          <w:ilvl w:val="0"/>
          <w:numId w:val="31"/>
        </w:numPr>
        <w:spacing w:after="0"/>
        <w:ind w:left="567"/>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пакет питания (3 обеда) – 2500 руб./чел.;</w:t>
      </w:r>
    </w:p>
    <w:p w14:paraId="6C5A6F75" w14:textId="376B0500" w:rsidR="00F205A9" w:rsidRDefault="00E7297F" w:rsidP="00E7297F">
      <w:pPr>
        <w:pStyle w:val="af0"/>
        <w:numPr>
          <w:ilvl w:val="0"/>
          <w:numId w:val="31"/>
        </w:numPr>
        <w:spacing w:after="0"/>
        <w:ind w:left="567"/>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возможен дозаказ ужинов – 700 руб./порция.</w:t>
      </w:r>
    </w:p>
    <w:p w14:paraId="1FABABAA" w14:textId="77777777" w:rsidR="00E7297F" w:rsidRPr="00E7297F" w:rsidRDefault="00E7297F" w:rsidP="00E7297F">
      <w:pPr>
        <w:spacing w:after="0"/>
        <w:rPr>
          <w:rFonts w:ascii="Times New Roman" w:eastAsia="Times New Roman" w:hAnsi="Times New Roman"/>
          <w:color w:val="000000"/>
          <w:szCs w:val="24"/>
          <w:lang w:eastAsia="ru-RU"/>
        </w:rPr>
      </w:pPr>
    </w:p>
    <w:p w14:paraId="6472DE54" w14:textId="77777777" w:rsidR="00F205A9" w:rsidRPr="00EF54A7" w:rsidRDefault="00F205A9" w:rsidP="00F205A9">
      <w:pPr>
        <w:spacing w:after="0" w:line="240" w:lineRule="auto"/>
        <w:jc w:val="both"/>
        <w:rPr>
          <w:rFonts w:ascii="Times New Roman" w:eastAsia="Times New Roman" w:hAnsi="Times New Roman"/>
          <w:color w:val="000000"/>
          <w:szCs w:val="24"/>
          <w:lang w:eastAsia="ru-RU"/>
        </w:rPr>
      </w:pPr>
      <w:r w:rsidRPr="00EF54A7">
        <w:rPr>
          <w:rFonts w:ascii="Times New Roman" w:eastAsia="Times New Roman" w:hAnsi="Times New Roman"/>
          <w:b/>
          <w:bCs/>
          <w:sz w:val="28"/>
          <w:szCs w:val="24"/>
          <w:lang w:eastAsia="ru-RU"/>
        </w:rPr>
        <w:t>Комментарии к туру:</w:t>
      </w:r>
    </w:p>
    <w:p w14:paraId="5180FBAF"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b/>
          <w:color w:val="000000"/>
          <w:szCs w:val="24"/>
          <w:lang w:eastAsia="ru-RU"/>
        </w:rPr>
      </w:pPr>
      <w:r w:rsidRPr="00E7297F">
        <w:rPr>
          <w:rFonts w:ascii="Times New Roman" w:eastAsia="Times New Roman" w:hAnsi="Times New Roman"/>
          <w:b/>
          <w:color w:val="000000"/>
          <w:szCs w:val="24"/>
          <w:lang w:eastAsia="ru-RU"/>
        </w:rPr>
        <w:t>Внимание! Указанные цены являются ориентировочными. Просим уточнять актуальную стоимость экскурсии, так как она может меняться в зависимости от сезонности, периода «высокого спроса» (праздничные и событийные даты) и т.п.</w:t>
      </w:r>
    </w:p>
    <w:p w14:paraId="5C4438BF"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4041DEDD"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E7297F">
        <w:rPr>
          <w:rFonts w:ascii="Times New Roman" w:eastAsia="Times New Roman" w:hAnsi="Times New Roman"/>
          <w:color w:val="000000"/>
          <w:szCs w:val="24"/>
          <w:lang w:eastAsia="ru-RU"/>
        </w:rPr>
        <w:t>для несовершеннолетних любого возраста</w:t>
      </w:r>
      <w:proofErr w:type="gramEnd"/>
      <w:r w:rsidRPr="00E7297F">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3A0F9835"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034EED85"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05FAA6A4"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7BD79235"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lastRenderedPageBreak/>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1810E7AB"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5B944F61" w14:textId="77777777" w:rsidR="00E7297F" w:rsidRPr="00E7297F" w:rsidRDefault="00E7297F" w:rsidP="00E7297F">
      <w:pPr>
        <w:pStyle w:val="af0"/>
        <w:numPr>
          <w:ilvl w:val="0"/>
          <w:numId w:val="32"/>
        </w:numPr>
        <w:spacing w:after="0" w:line="240" w:lineRule="auto"/>
        <w:ind w:left="567"/>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63B62848" w14:textId="77777777" w:rsidR="00E7297F" w:rsidRPr="00E7297F" w:rsidRDefault="00E7297F" w:rsidP="00E7297F">
      <w:pPr>
        <w:pStyle w:val="af0"/>
        <w:numPr>
          <w:ilvl w:val="1"/>
          <w:numId w:val="32"/>
        </w:numPr>
        <w:spacing w:after="0" w:line="240" w:lineRule="auto"/>
        <w:ind w:left="993"/>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w:t>
      </w:r>
      <w:bookmarkStart w:id="4" w:name="_GoBack"/>
      <w:r w:rsidRPr="00E7297F">
        <w:rPr>
          <w:rFonts w:ascii="Times New Roman" w:eastAsia="Times New Roman" w:hAnsi="Times New Roman"/>
          <w:color w:val="000000"/>
          <w:szCs w:val="24"/>
          <w:lang w:eastAsia="ru-RU"/>
        </w:rPr>
        <w:t>нного представителя;</w:t>
      </w:r>
    </w:p>
    <w:p w14:paraId="0A752027" w14:textId="22B06D37" w:rsidR="00072673" w:rsidRPr="00E7297F" w:rsidRDefault="00E7297F" w:rsidP="00E7297F">
      <w:pPr>
        <w:pStyle w:val="af0"/>
        <w:numPr>
          <w:ilvl w:val="1"/>
          <w:numId w:val="32"/>
        </w:numPr>
        <w:spacing w:after="0" w:line="240" w:lineRule="auto"/>
        <w:ind w:left="993"/>
        <w:jc w:val="both"/>
        <w:rPr>
          <w:rFonts w:ascii="Times New Roman" w:eastAsia="Times New Roman" w:hAnsi="Times New Roman"/>
          <w:color w:val="000000"/>
          <w:szCs w:val="24"/>
          <w:lang w:eastAsia="ru-RU"/>
        </w:rPr>
      </w:pPr>
      <w:r w:rsidRPr="00E7297F">
        <w:rPr>
          <w:rFonts w:ascii="Times New Roman" w:eastAsia="Times New Roman" w:hAnsi="Times New Roman"/>
          <w:color w:val="000000"/>
          <w:szCs w:val="24"/>
          <w:lang w:eastAsia="ru-RU"/>
        </w:rPr>
        <w:t>взрослые</w:t>
      </w:r>
      <w:bookmarkEnd w:id="4"/>
      <w:r w:rsidRPr="00E7297F">
        <w:rPr>
          <w:rFonts w:ascii="Times New Roman" w:eastAsia="Times New Roman" w:hAnsi="Times New Roman"/>
          <w:color w:val="000000"/>
          <w:szCs w:val="24"/>
          <w:lang w:eastAsia="ru-RU"/>
        </w:rPr>
        <w:t>: ФИО, серия и номер паспорта, дата рождения, контактный телефон.</w:t>
      </w:r>
    </w:p>
    <w:sectPr w:rsidR="00072673" w:rsidRPr="00E7297F" w:rsidSect="00C7776F">
      <w:headerReference w:type="default" r:id="rId7"/>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51646" w14:textId="77777777" w:rsidR="00E56391" w:rsidRDefault="00E56391" w:rsidP="00CD1C11">
      <w:pPr>
        <w:spacing w:after="0" w:line="240" w:lineRule="auto"/>
      </w:pPr>
      <w:r>
        <w:separator/>
      </w:r>
    </w:p>
  </w:endnote>
  <w:endnote w:type="continuationSeparator" w:id="0">
    <w:p w14:paraId="3BEEF200" w14:textId="77777777" w:rsidR="00E56391" w:rsidRDefault="00E56391"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C2E2" w14:textId="77777777" w:rsidR="00E56391" w:rsidRDefault="00E56391" w:rsidP="00CD1C11">
      <w:pPr>
        <w:spacing w:after="0" w:line="240" w:lineRule="auto"/>
      </w:pPr>
      <w:r>
        <w:separator/>
      </w:r>
    </w:p>
  </w:footnote>
  <w:footnote w:type="continuationSeparator" w:id="0">
    <w:p w14:paraId="7238C9DC" w14:textId="77777777" w:rsidR="00E56391" w:rsidRDefault="00E56391"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A1F3FCC">
          <wp:simplePos x="0" y="0"/>
          <wp:positionH relativeFrom="column">
            <wp:posOffset>-120282</wp:posOffset>
          </wp:positionH>
          <wp:positionV relativeFrom="paragraph">
            <wp:posOffset>-11430</wp:posOffset>
          </wp:positionV>
          <wp:extent cx="3819525" cy="542925"/>
          <wp:effectExtent l="0" t="0" r="0" b="0"/>
          <wp:wrapSquare wrapText="bothSides"/>
          <wp:docPr id="5" name="Рисунок 5"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455FC"/>
    <w:multiLevelType w:val="hybridMultilevel"/>
    <w:tmpl w:val="CC16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C5037"/>
    <w:multiLevelType w:val="hybridMultilevel"/>
    <w:tmpl w:val="2EF4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1178E3"/>
    <w:multiLevelType w:val="hybridMultilevel"/>
    <w:tmpl w:val="C08A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534AFB"/>
    <w:multiLevelType w:val="hybridMultilevel"/>
    <w:tmpl w:val="1CDA2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691B61"/>
    <w:multiLevelType w:val="hybridMultilevel"/>
    <w:tmpl w:val="3B76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4F6DDF"/>
    <w:multiLevelType w:val="hybridMultilevel"/>
    <w:tmpl w:val="BC7C8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8D10F7"/>
    <w:multiLevelType w:val="hybridMultilevel"/>
    <w:tmpl w:val="1324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F47AD6"/>
    <w:multiLevelType w:val="hybridMultilevel"/>
    <w:tmpl w:val="F040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9D4D05"/>
    <w:multiLevelType w:val="hybridMultilevel"/>
    <w:tmpl w:val="1082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0F7EC9"/>
    <w:multiLevelType w:val="hybridMultilevel"/>
    <w:tmpl w:val="5B1E21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AE4237"/>
    <w:multiLevelType w:val="hybridMultilevel"/>
    <w:tmpl w:val="DE60B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4700F"/>
    <w:multiLevelType w:val="hybridMultilevel"/>
    <w:tmpl w:val="E8AC8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162568"/>
    <w:multiLevelType w:val="hybridMultilevel"/>
    <w:tmpl w:val="0CFEC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7D07EF"/>
    <w:multiLevelType w:val="hybridMultilevel"/>
    <w:tmpl w:val="03680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C758D2"/>
    <w:multiLevelType w:val="hybridMultilevel"/>
    <w:tmpl w:val="517C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
  </w:num>
  <w:num w:numId="4">
    <w:abstractNumId w:val="29"/>
  </w:num>
  <w:num w:numId="5">
    <w:abstractNumId w:val="5"/>
  </w:num>
  <w:num w:numId="6">
    <w:abstractNumId w:val="28"/>
  </w:num>
  <w:num w:numId="7">
    <w:abstractNumId w:val="41"/>
  </w:num>
  <w:num w:numId="8">
    <w:abstractNumId w:val="9"/>
  </w:num>
  <w:num w:numId="9">
    <w:abstractNumId w:val="21"/>
  </w:num>
  <w:num w:numId="10">
    <w:abstractNumId w:val="7"/>
  </w:num>
  <w:num w:numId="11">
    <w:abstractNumId w:val="12"/>
  </w:num>
  <w:num w:numId="12">
    <w:abstractNumId w:val="23"/>
  </w:num>
  <w:num w:numId="13">
    <w:abstractNumId w:val="13"/>
  </w:num>
  <w:num w:numId="14">
    <w:abstractNumId w:val="11"/>
  </w:num>
  <w:num w:numId="15">
    <w:abstractNumId w:val="10"/>
  </w:num>
  <w:num w:numId="16">
    <w:abstractNumId w:val="32"/>
  </w:num>
  <w:num w:numId="17">
    <w:abstractNumId w:val="8"/>
  </w:num>
  <w:num w:numId="18">
    <w:abstractNumId w:val="26"/>
  </w:num>
  <w:num w:numId="19">
    <w:abstractNumId w:val="4"/>
  </w:num>
  <w:num w:numId="20">
    <w:abstractNumId w:val="14"/>
  </w:num>
  <w:num w:numId="21">
    <w:abstractNumId w:val="18"/>
  </w:num>
  <w:num w:numId="22">
    <w:abstractNumId w:val="36"/>
  </w:num>
  <w:num w:numId="23">
    <w:abstractNumId w:val="22"/>
  </w:num>
  <w:num w:numId="24">
    <w:abstractNumId w:val="24"/>
  </w:num>
  <w:num w:numId="25">
    <w:abstractNumId w:val="19"/>
  </w:num>
  <w:num w:numId="26">
    <w:abstractNumId w:val="38"/>
  </w:num>
  <w:num w:numId="27">
    <w:abstractNumId w:val="17"/>
  </w:num>
  <w:num w:numId="28">
    <w:abstractNumId w:val="16"/>
  </w:num>
  <w:num w:numId="29">
    <w:abstractNumId w:val="42"/>
  </w:num>
  <w:num w:numId="30">
    <w:abstractNumId w:val="43"/>
  </w:num>
  <w:num w:numId="31">
    <w:abstractNumId w:val="15"/>
  </w:num>
  <w:num w:numId="32">
    <w:abstractNumId w:val="35"/>
  </w:num>
  <w:num w:numId="33">
    <w:abstractNumId w:val="34"/>
  </w:num>
  <w:num w:numId="34">
    <w:abstractNumId w:val="6"/>
  </w:num>
  <w:num w:numId="35">
    <w:abstractNumId w:val="39"/>
  </w:num>
  <w:num w:numId="36">
    <w:abstractNumId w:val="3"/>
  </w:num>
  <w:num w:numId="37">
    <w:abstractNumId w:val="30"/>
  </w:num>
  <w:num w:numId="38">
    <w:abstractNumId w:val="25"/>
  </w:num>
  <w:num w:numId="39">
    <w:abstractNumId w:val="20"/>
  </w:num>
  <w:num w:numId="40">
    <w:abstractNumId w:val="37"/>
  </w:num>
  <w:num w:numId="41">
    <w:abstractNumId w:val="40"/>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36DD6"/>
    <w:rsid w:val="0004071A"/>
    <w:rsid w:val="00042BC1"/>
    <w:rsid w:val="00056776"/>
    <w:rsid w:val="00063764"/>
    <w:rsid w:val="00072673"/>
    <w:rsid w:val="00086F4E"/>
    <w:rsid w:val="0009172F"/>
    <w:rsid w:val="000917F5"/>
    <w:rsid w:val="000D302A"/>
    <w:rsid w:val="000D3133"/>
    <w:rsid w:val="000D486A"/>
    <w:rsid w:val="000D6D31"/>
    <w:rsid w:val="000E2BE5"/>
    <w:rsid w:val="000E4677"/>
    <w:rsid w:val="000E6970"/>
    <w:rsid w:val="000F3C5F"/>
    <w:rsid w:val="000F712E"/>
    <w:rsid w:val="00113586"/>
    <w:rsid w:val="00114988"/>
    <w:rsid w:val="00115471"/>
    <w:rsid w:val="001171F6"/>
    <w:rsid w:val="00124419"/>
    <w:rsid w:val="00124447"/>
    <w:rsid w:val="00137FBA"/>
    <w:rsid w:val="00143F36"/>
    <w:rsid w:val="00155478"/>
    <w:rsid w:val="0015611D"/>
    <w:rsid w:val="00163FDF"/>
    <w:rsid w:val="001645D8"/>
    <w:rsid w:val="00164DDD"/>
    <w:rsid w:val="00173983"/>
    <w:rsid w:val="0017616D"/>
    <w:rsid w:val="001860E4"/>
    <w:rsid w:val="00192AB3"/>
    <w:rsid w:val="00197290"/>
    <w:rsid w:val="001A5201"/>
    <w:rsid w:val="001B2463"/>
    <w:rsid w:val="001B4E2A"/>
    <w:rsid w:val="001C005F"/>
    <w:rsid w:val="001C1399"/>
    <w:rsid w:val="001C16AA"/>
    <w:rsid w:val="001C26C6"/>
    <w:rsid w:val="001C6BF3"/>
    <w:rsid w:val="001C74F9"/>
    <w:rsid w:val="001D592C"/>
    <w:rsid w:val="001E3CB8"/>
    <w:rsid w:val="001E6370"/>
    <w:rsid w:val="001F792D"/>
    <w:rsid w:val="001F7EC9"/>
    <w:rsid w:val="00200D22"/>
    <w:rsid w:val="00201C0D"/>
    <w:rsid w:val="00206011"/>
    <w:rsid w:val="002118A1"/>
    <w:rsid w:val="002449F5"/>
    <w:rsid w:val="00255C83"/>
    <w:rsid w:val="00257C2F"/>
    <w:rsid w:val="002625A4"/>
    <w:rsid w:val="00262E8D"/>
    <w:rsid w:val="00263267"/>
    <w:rsid w:val="002657ED"/>
    <w:rsid w:val="0027193C"/>
    <w:rsid w:val="00274790"/>
    <w:rsid w:val="00283E61"/>
    <w:rsid w:val="002A4369"/>
    <w:rsid w:val="002B661B"/>
    <w:rsid w:val="002C125E"/>
    <w:rsid w:val="002C18E3"/>
    <w:rsid w:val="002D4CA8"/>
    <w:rsid w:val="002D5DD4"/>
    <w:rsid w:val="002F52CE"/>
    <w:rsid w:val="003078A7"/>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5591"/>
    <w:rsid w:val="00366BB8"/>
    <w:rsid w:val="00370026"/>
    <w:rsid w:val="00376653"/>
    <w:rsid w:val="003809E6"/>
    <w:rsid w:val="0038612F"/>
    <w:rsid w:val="003905C8"/>
    <w:rsid w:val="0039405B"/>
    <w:rsid w:val="003966D2"/>
    <w:rsid w:val="003A0DFE"/>
    <w:rsid w:val="003A4B6D"/>
    <w:rsid w:val="003B0A83"/>
    <w:rsid w:val="003B12E2"/>
    <w:rsid w:val="003B1859"/>
    <w:rsid w:val="003C02B5"/>
    <w:rsid w:val="003C62DA"/>
    <w:rsid w:val="003D1EF7"/>
    <w:rsid w:val="003E4DC2"/>
    <w:rsid w:val="003E52ED"/>
    <w:rsid w:val="003F0E9D"/>
    <w:rsid w:val="003F41A6"/>
    <w:rsid w:val="00405175"/>
    <w:rsid w:val="00412B83"/>
    <w:rsid w:val="00421C59"/>
    <w:rsid w:val="004521B8"/>
    <w:rsid w:val="00455564"/>
    <w:rsid w:val="00474A61"/>
    <w:rsid w:val="00480F1B"/>
    <w:rsid w:val="004A3D84"/>
    <w:rsid w:val="004A6356"/>
    <w:rsid w:val="004D27AB"/>
    <w:rsid w:val="004D7FDA"/>
    <w:rsid w:val="004E1982"/>
    <w:rsid w:val="004F08C6"/>
    <w:rsid w:val="004F18CE"/>
    <w:rsid w:val="004F5795"/>
    <w:rsid w:val="00507CE5"/>
    <w:rsid w:val="005141BD"/>
    <w:rsid w:val="0051666A"/>
    <w:rsid w:val="00521EFE"/>
    <w:rsid w:val="005242A1"/>
    <w:rsid w:val="0052616C"/>
    <w:rsid w:val="00526A18"/>
    <w:rsid w:val="005279F3"/>
    <w:rsid w:val="00527DF3"/>
    <w:rsid w:val="00534987"/>
    <w:rsid w:val="00537617"/>
    <w:rsid w:val="00544444"/>
    <w:rsid w:val="0055729D"/>
    <w:rsid w:val="005573D5"/>
    <w:rsid w:val="00560DE7"/>
    <w:rsid w:val="0057431A"/>
    <w:rsid w:val="00576B44"/>
    <w:rsid w:val="005821B8"/>
    <w:rsid w:val="00582487"/>
    <w:rsid w:val="005867F3"/>
    <w:rsid w:val="0059043D"/>
    <w:rsid w:val="0059168B"/>
    <w:rsid w:val="005969DA"/>
    <w:rsid w:val="005A1BF1"/>
    <w:rsid w:val="005A2A1B"/>
    <w:rsid w:val="005A4A89"/>
    <w:rsid w:val="005B7235"/>
    <w:rsid w:val="005B758E"/>
    <w:rsid w:val="005C1BAD"/>
    <w:rsid w:val="005C73F8"/>
    <w:rsid w:val="005D56DC"/>
    <w:rsid w:val="005E275C"/>
    <w:rsid w:val="005E6DD0"/>
    <w:rsid w:val="005E7649"/>
    <w:rsid w:val="005F1B0A"/>
    <w:rsid w:val="00600EB9"/>
    <w:rsid w:val="00613C6D"/>
    <w:rsid w:val="00624EF7"/>
    <w:rsid w:val="00632EFB"/>
    <w:rsid w:val="00633E2C"/>
    <w:rsid w:val="00640820"/>
    <w:rsid w:val="00646BE7"/>
    <w:rsid w:val="00663512"/>
    <w:rsid w:val="0066617D"/>
    <w:rsid w:val="00670354"/>
    <w:rsid w:val="00672CC9"/>
    <w:rsid w:val="0067309D"/>
    <w:rsid w:val="00674304"/>
    <w:rsid w:val="006743F6"/>
    <w:rsid w:val="006801AA"/>
    <w:rsid w:val="00680F56"/>
    <w:rsid w:val="006846D7"/>
    <w:rsid w:val="00693EEA"/>
    <w:rsid w:val="006A6986"/>
    <w:rsid w:val="006B1627"/>
    <w:rsid w:val="006B33B9"/>
    <w:rsid w:val="006B4703"/>
    <w:rsid w:val="006D1AB2"/>
    <w:rsid w:val="006E2AB0"/>
    <w:rsid w:val="006E3077"/>
    <w:rsid w:val="006E3D6E"/>
    <w:rsid w:val="006E6A7E"/>
    <w:rsid w:val="006F2690"/>
    <w:rsid w:val="006F2A71"/>
    <w:rsid w:val="006F63D4"/>
    <w:rsid w:val="00710822"/>
    <w:rsid w:val="00712E4D"/>
    <w:rsid w:val="00713289"/>
    <w:rsid w:val="0071562E"/>
    <w:rsid w:val="007219A5"/>
    <w:rsid w:val="00721ABC"/>
    <w:rsid w:val="007231CE"/>
    <w:rsid w:val="00737485"/>
    <w:rsid w:val="00737DD0"/>
    <w:rsid w:val="00751C7C"/>
    <w:rsid w:val="007649AD"/>
    <w:rsid w:val="0077388F"/>
    <w:rsid w:val="00785B73"/>
    <w:rsid w:val="007B0D48"/>
    <w:rsid w:val="007B3D98"/>
    <w:rsid w:val="007B48A9"/>
    <w:rsid w:val="007B6713"/>
    <w:rsid w:val="007B6A56"/>
    <w:rsid w:val="007C5A51"/>
    <w:rsid w:val="007D6234"/>
    <w:rsid w:val="007E28B0"/>
    <w:rsid w:val="007F1E77"/>
    <w:rsid w:val="007F374B"/>
    <w:rsid w:val="00811664"/>
    <w:rsid w:val="00811DBB"/>
    <w:rsid w:val="00811E32"/>
    <w:rsid w:val="00817D92"/>
    <w:rsid w:val="00821D53"/>
    <w:rsid w:val="0082370D"/>
    <w:rsid w:val="00830A10"/>
    <w:rsid w:val="00831D5F"/>
    <w:rsid w:val="00840E30"/>
    <w:rsid w:val="00850A11"/>
    <w:rsid w:val="0085774C"/>
    <w:rsid w:val="00857D7D"/>
    <w:rsid w:val="00861DD6"/>
    <w:rsid w:val="008634E1"/>
    <w:rsid w:val="00872E9B"/>
    <w:rsid w:val="00890F96"/>
    <w:rsid w:val="008A24DB"/>
    <w:rsid w:val="008A27EB"/>
    <w:rsid w:val="008B28A9"/>
    <w:rsid w:val="008B73FB"/>
    <w:rsid w:val="008C1A80"/>
    <w:rsid w:val="008C6F3E"/>
    <w:rsid w:val="008D4397"/>
    <w:rsid w:val="008E0402"/>
    <w:rsid w:val="009030A9"/>
    <w:rsid w:val="009116F1"/>
    <w:rsid w:val="009127DA"/>
    <w:rsid w:val="0091302C"/>
    <w:rsid w:val="00921C6B"/>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5E35"/>
    <w:rsid w:val="009C6F4D"/>
    <w:rsid w:val="009D4F24"/>
    <w:rsid w:val="009E080C"/>
    <w:rsid w:val="009E145B"/>
    <w:rsid w:val="009E2013"/>
    <w:rsid w:val="009E4FD2"/>
    <w:rsid w:val="009E6266"/>
    <w:rsid w:val="009E63A9"/>
    <w:rsid w:val="009E7070"/>
    <w:rsid w:val="00A14940"/>
    <w:rsid w:val="00A160C7"/>
    <w:rsid w:val="00A21615"/>
    <w:rsid w:val="00A231D3"/>
    <w:rsid w:val="00A24532"/>
    <w:rsid w:val="00A247E9"/>
    <w:rsid w:val="00A26A8A"/>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1E2C"/>
    <w:rsid w:val="00AD7951"/>
    <w:rsid w:val="00AD7E4D"/>
    <w:rsid w:val="00AE1F06"/>
    <w:rsid w:val="00AE670D"/>
    <w:rsid w:val="00B03DD9"/>
    <w:rsid w:val="00B04085"/>
    <w:rsid w:val="00B07263"/>
    <w:rsid w:val="00B0783B"/>
    <w:rsid w:val="00B07E52"/>
    <w:rsid w:val="00B1266C"/>
    <w:rsid w:val="00B134D9"/>
    <w:rsid w:val="00B252A2"/>
    <w:rsid w:val="00B27342"/>
    <w:rsid w:val="00B31D29"/>
    <w:rsid w:val="00B44B05"/>
    <w:rsid w:val="00B4678F"/>
    <w:rsid w:val="00B54189"/>
    <w:rsid w:val="00B54913"/>
    <w:rsid w:val="00B722F6"/>
    <w:rsid w:val="00B84270"/>
    <w:rsid w:val="00B853D2"/>
    <w:rsid w:val="00B87AB8"/>
    <w:rsid w:val="00BA07F0"/>
    <w:rsid w:val="00BA3269"/>
    <w:rsid w:val="00BA72E1"/>
    <w:rsid w:val="00BC3311"/>
    <w:rsid w:val="00BE0087"/>
    <w:rsid w:val="00BE673C"/>
    <w:rsid w:val="00BF646A"/>
    <w:rsid w:val="00BF6748"/>
    <w:rsid w:val="00C2425B"/>
    <w:rsid w:val="00C325B2"/>
    <w:rsid w:val="00C32E26"/>
    <w:rsid w:val="00C37DF9"/>
    <w:rsid w:val="00C42A98"/>
    <w:rsid w:val="00C665B5"/>
    <w:rsid w:val="00C72117"/>
    <w:rsid w:val="00C7624E"/>
    <w:rsid w:val="00C76E4B"/>
    <w:rsid w:val="00C7776F"/>
    <w:rsid w:val="00C8477D"/>
    <w:rsid w:val="00CA24E5"/>
    <w:rsid w:val="00CA3250"/>
    <w:rsid w:val="00CA55A6"/>
    <w:rsid w:val="00CB2AA6"/>
    <w:rsid w:val="00CB37B0"/>
    <w:rsid w:val="00CC0EAA"/>
    <w:rsid w:val="00CC65D2"/>
    <w:rsid w:val="00CC6F31"/>
    <w:rsid w:val="00CD1C11"/>
    <w:rsid w:val="00CD4756"/>
    <w:rsid w:val="00CD66ED"/>
    <w:rsid w:val="00CE3916"/>
    <w:rsid w:val="00CE4606"/>
    <w:rsid w:val="00CE4AB5"/>
    <w:rsid w:val="00CF0EFE"/>
    <w:rsid w:val="00D124B1"/>
    <w:rsid w:val="00D137CA"/>
    <w:rsid w:val="00D15FA6"/>
    <w:rsid w:val="00D20E84"/>
    <w:rsid w:val="00D2192D"/>
    <w:rsid w:val="00D2207A"/>
    <w:rsid w:val="00D257A2"/>
    <w:rsid w:val="00D37CFF"/>
    <w:rsid w:val="00D41A27"/>
    <w:rsid w:val="00D441EA"/>
    <w:rsid w:val="00D60B90"/>
    <w:rsid w:val="00D65C31"/>
    <w:rsid w:val="00D671B8"/>
    <w:rsid w:val="00D70288"/>
    <w:rsid w:val="00D7278E"/>
    <w:rsid w:val="00D83FD0"/>
    <w:rsid w:val="00D842DB"/>
    <w:rsid w:val="00DA6704"/>
    <w:rsid w:val="00DB1E51"/>
    <w:rsid w:val="00DC49B0"/>
    <w:rsid w:val="00DC6DD3"/>
    <w:rsid w:val="00DD2B90"/>
    <w:rsid w:val="00DE05F0"/>
    <w:rsid w:val="00DE5C1B"/>
    <w:rsid w:val="00E03E40"/>
    <w:rsid w:val="00E05EE7"/>
    <w:rsid w:val="00E15570"/>
    <w:rsid w:val="00E24F1A"/>
    <w:rsid w:val="00E30B81"/>
    <w:rsid w:val="00E36F40"/>
    <w:rsid w:val="00E473E7"/>
    <w:rsid w:val="00E56391"/>
    <w:rsid w:val="00E607EF"/>
    <w:rsid w:val="00E634FF"/>
    <w:rsid w:val="00E723B1"/>
    <w:rsid w:val="00E7297F"/>
    <w:rsid w:val="00E91773"/>
    <w:rsid w:val="00EA3295"/>
    <w:rsid w:val="00EB452D"/>
    <w:rsid w:val="00EC2B05"/>
    <w:rsid w:val="00EC5721"/>
    <w:rsid w:val="00EC6DE9"/>
    <w:rsid w:val="00EC720B"/>
    <w:rsid w:val="00ED2CCB"/>
    <w:rsid w:val="00ED711D"/>
    <w:rsid w:val="00EE3FAF"/>
    <w:rsid w:val="00EE4C8F"/>
    <w:rsid w:val="00EF1C02"/>
    <w:rsid w:val="00EF3465"/>
    <w:rsid w:val="00EF4546"/>
    <w:rsid w:val="00F050E6"/>
    <w:rsid w:val="00F06101"/>
    <w:rsid w:val="00F205A9"/>
    <w:rsid w:val="00F20FF8"/>
    <w:rsid w:val="00F22D5A"/>
    <w:rsid w:val="00F26ED3"/>
    <w:rsid w:val="00F32AEC"/>
    <w:rsid w:val="00F542F1"/>
    <w:rsid w:val="00F63A45"/>
    <w:rsid w:val="00F64732"/>
    <w:rsid w:val="00F6567C"/>
    <w:rsid w:val="00F670C3"/>
    <w:rsid w:val="00F67728"/>
    <w:rsid w:val="00F81924"/>
    <w:rsid w:val="00F926AA"/>
    <w:rsid w:val="00FA6F18"/>
    <w:rsid w:val="00FB407B"/>
    <w:rsid w:val="00FC6EC2"/>
    <w:rsid w:val="00FD1DB8"/>
    <w:rsid w:val="00FE2D5D"/>
    <w:rsid w:val="00FE3438"/>
    <w:rsid w:val="00FE41E1"/>
    <w:rsid w:val="00FF08F4"/>
    <w:rsid w:val="00FF4280"/>
    <w:rsid w:val="00FF436E"/>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D0"/>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0E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3966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39"/>
    <w:rsid w:val="003655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39"/>
    <w:locked/>
    <w:rsid w:val="0052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4482613">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6490816">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669">
      <w:bodyDiv w:val="1"/>
      <w:marLeft w:val="0"/>
      <w:marRight w:val="0"/>
      <w:marTop w:val="0"/>
      <w:marBottom w:val="0"/>
      <w:divBdr>
        <w:top w:val="none" w:sz="0" w:space="0" w:color="auto"/>
        <w:left w:val="none" w:sz="0" w:space="0" w:color="auto"/>
        <w:bottom w:val="none" w:sz="0" w:space="0" w:color="auto"/>
        <w:right w:val="none" w:sz="0" w:space="0" w:color="auto"/>
      </w:divBdr>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746">
      <w:bodyDiv w:val="1"/>
      <w:marLeft w:val="0"/>
      <w:marRight w:val="0"/>
      <w:marTop w:val="0"/>
      <w:marBottom w:val="0"/>
      <w:divBdr>
        <w:top w:val="none" w:sz="0" w:space="0" w:color="auto"/>
        <w:left w:val="none" w:sz="0" w:space="0" w:color="auto"/>
        <w:bottom w:val="none" w:sz="0" w:space="0" w:color="auto"/>
        <w:right w:val="none" w:sz="0" w:space="0" w:color="auto"/>
      </w:divBdr>
    </w:div>
    <w:div w:id="21327537">
      <w:bodyDiv w:val="1"/>
      <w:marLeft w:val="0"/>
      <w:marRight w:val="0"/>
      <w:marTop w:val="0"/>
      <w:marBottom w:val="0"/>
      <w:divBdr>
        <w:top w:val="none" w:sz="0" w:space="0" w:color="auto"/>
        <w:left w:val="none" w:sz="0" w:space="0" w:color="auto"/>
        <w:bottom w:val="none" w:sz="0" w:space="0" w:color="auto"/>
        <w:right w:val="none" w:sz="0" w:space="0" w:color="auto"/>
      </w:divBdr>
    </w:div>
    <w:div w:id="31004373">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0414390">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2181717">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3929986">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2305210">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8591855">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7322944">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285349">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7024122">
      <w:bodyDiv w:val="1"/>
      <w:marLeft w:val="0"/>
      <w:marRight w:val="0"/>
      <w:marTop w:val="0"/>
      <w:marBottom w:val="0"/>
      <w:divBdr>
        <w:top w:val="none" w:sz="0" w:space="0" w:color="auto"/>
        <w:left w:val="none" w:sz="0" w:space="0" w:color="auto"/>
        <w:bottom w:val="none" w:sz="0" w:space="0" w:color="auto"/>
        <w:right w:val="none" w:sz="0" w:space="0" w:color="auto"/>
      </w:divBdr>
      <w:divsChild>
        <w:div w:id="9600666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7066458">
      <w:bodyDiv w:val="1"/>
      <w:marLeft w:val="0"/>
      <w:marRight w:val="0"/>
      <w:marTop w:val="0"/>
      <w:marBottom w:val="0"/>
      <w:divBdr>
        <w:top w:val="none" w:sz="0" w:space="0" w:color="auto"/>
        <w:left w:val="none" w:sz="0" w:space="0" w:color="auto"/>
        <w:bottom w:val="none" w:sz="0" w:space="0" w:color="auto"/>
        <w:right w:val="none" w:sz="0" w:space="0" w:color="auto"/>
      </w:divBdr>
      <w:divsChild>
        <w:div w:id="343090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4926338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84414620">
      <w:bodyDiv w:val="1"/>
      <w:marLeft w:val="0"/>
      <w:marRight w:val="0"/>
      <w:marTop w:val="0"/>
      <w:marBottom w:val="0"/>
      <w:divBdr>
        <w:top w:val="none" w:sz="0" w:space="0" w:color="auto"/>
        <w:left w:val="none" w:sz="0" w:space="0" w:color="auto"/>
        <w:bottom w:val="none" w:sz="0" w:space="0" w:color="auto"/>
        <w:right w:val="none" w:sz="0" w:space="0" w:color="auto"/>
      </w:divBdr>
    </w:div>
    <w:div w:id="589194534">
      <w:bodyDiv w:val="1"/>
      <w:marLeft w:val="0"/>
      <w:marRight w:val="0"/>
      <w:marTop w:val="0"/>
      <w:marBottom w:val="0"/>
      <w:divBdr>
        <w:top w:val="none" w:sz="0" w:space="0" w:color="auto"/>
        <w:left w:val="none" w:sz="0" w:space="0" w:color="auto"/>
        <w:bottom w:val="none" w:sz="0" w:space="0" w:color="auto"/>
        <w:right w:val="none" w:sz="0" w:space="0" w:color="auto"/>
      </w:divBdr>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35916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5985767">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7982514">
      <w:bodyDiv w:val="1"/>
      <w:marLeft w:val="0"/>
      <w:marRight w:val="0"/>
      <w:marTop w:val="0"/>
      <w:marBottom w:val="0"/>
      <w:divBdr>
        <w:top w:val="none" w:sz="0" w:space="0" w:color="auto"/>
        <w:left w:val="none" w:sz="0" w:space="0" w:color="auto"/>
        <w:bottom w:val="none" w:sz="0" w:space="0" w:color="auto"/>
        <w:right w:val="none" w:sz="0" w:space="0" w:color="auto"/>
      </w:divBdr>
      <w:divsChild>
        <w:div w:id="9404529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5943658">
      <w:bodyDiv w:val="1"/>
      <w:marLeft w:val="0"/>
      <w:marRight w:val="0"/>
      <w:marTop w:val="0"/>
      <w:marBottom w:val="0"/>
      <w:divBdr>
        <w:top w:val="none" w:sz="0" w:space="0" w:color="auto"/>
        <w:left w:val="none" w:sz="0" w:space="0" w:color="auto"/>
        <w:bottom w:val="none" w:sz="0" w:space="0" w:color="auto"/>
        <w:right w:val="none" w:sz="0" w:space="0" w:color="auto"/>
      </w:divBdr>
    </w:div>
    <w:div w:id="66836329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67426804">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4518634">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40278">
      <w:bodyDiv w:val="1"/>
      <w:marLeft w:val="0"/>
      <w:marRight w:val="0"/>
      <w:marTop w:val="0"/>
      <w:marBottom w:val="0"/>
      <w:divBdr>
        <w:top w:val="none" w:sz="0" w:space="0" w:color="auto"/>
        <w:left w:val="none" w:sz="0" w:space="0" w:color="auto"/>
        <w:bottom w:val="none" w:sz="0" w:space="0" w:color="auto"/>
        <w:right w:val="none" w:sz="0" w:space="0" w:color="auto"/>
      </w:divBdr>
      <w:divsChild>
        <w:div w:id="15753151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237475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80748319">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5938477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0982872">
      <w:bodyDiv w:val="1"/>
      <w:marLeft w:val="0"/>
      <w:marRight w:val="0"/>
      <w:marTop w:val="0"/>
      <w:marBottom w:val="0"/>
      <w:divBdr>
        <w:top w:val="none" w:sz="0" w:space="0" w:color="auto"/>
        <w:left w:val="none" w:sz="0" w:space="0" w:color="auto"/>
        <w:bottom w:val="none" w:sz="0" w:space="0" w:color="auto"/>
        <w:right w:val="none" w:sz="0" w:space="0" w:color="auto"/>
      </w:divBdr>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1383">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5321902">
      <w:bodyDiv w:val="1"/>
      <w:marLeft w:val="0"/>
      <w:marRight w:val="0"/>
      <w:marTop w:val="0"/>
      <w:marBottom w:val="0"/>
      <w:divBdr>
        <w:top w:val="none" w:sz="0" w:space="0" w:color="auto"/>
        <w:left w:val="none" w:sz="0" w:space="0" w:color="auto"/>
        <w:bottom w:val="none" w:sz="0" w:space="0" w:color="auto"/>
        <w:right w:val="none" w:sz="0" w:space="0" w:color="auto"/>
      </w:divBdr>
    </w:div>
    <w:div w:id="1102066935">
      <w:bodyDiv w:val="1"/>
      <w:marLeft w:val="0"/>
      <w:marRight w:val="0"/>
      <w:marTop w:val="0"/>
      <w:marBottom w:val="0"/>
      <w:divBdr>
        <w:top w:val="none" w:sz="0" w:space="0" w:color="auto"/>
        <w:left w:val="none" w:sz="0" w:space="0" w:color="auto"/>
        <w:bottom w:val="none" w:sz="0" w:space="0" w:color="auto"/>
        <w:right w:val="none" w:sz="0" w:space="0" w:color="auto"/>
      </w:divBdr>
    </w:div>
    <w:div w:id="1109590793">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3719144">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8375572">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12182669">
      <w:bodyDiv w:val="1"/>
      <w:marLeft w:val="0"/>
      <w:marRight w:val="0"/>
      <w:marTop w:val="0"/>
      <w:marBottom w:val="0"/>
      <w:divBdr>
        <w:top w:val="none" w:sz="0" w:space="0" w:color="auto"/>
        <w:left w:val="none" w:sz="0" w:space="0" w:color="auto"/>
        <w:bottom w:val="none" w:sz="0" w:space="0" w:color="auto"/>
        <w:right w:val="none" w:sz="0" w:space="0" w:color="auto"/>
      </w:divBdr>
    </w:div>
    <w:div w:id="1217280597">
      <w:bodyDiv w:val="1"/>
      <w:marLeft w:val="0"/>
      <w:marRight w:val="0"/>
      <w:marTop w:val="0"/>
      <w:marBottom w:val="0"/>
      <w:divBdr>
        <w:top w:val="none" w:sz="0" w:space="0" w:color="auto"/>
        <w:left w:val="none" w:sz="0" w:space="0" w:color="auto"/>
        <w:bottom w:val="none" w:sz="0" w:space="0" w:color="auto"/>
        <w:right w:val="none" w:sz="0" w:space="0" w:color="auto"/>
      </w:divBdr>
      <w:divsChild>
        <w:div w:id="3981383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91664351">
      <w:bodyDiv w:val="1"/>
      <w:marLeft w:val="0"/>
      <w:marRight w:val="0"/>
      <w:marTop w:val="0"/>
      <w:marBottom w:val="0"/>
      <w:divBdr>
        <w:top w:val="none" w:sz="0" w:space="0" w:color="auto"/>
        <w:left w:val="none" w:sz="0" w:space="0" w:color="auto"/>
        <w:bottom w:val="none" w:sz="0" w:space="0" w:color="auto"/>
        <w:right w:val="none" w:sz="0" w:space="0" w:color="auto"/>
      </w:divBdr>
      <w:divsChild>
        <w:div w:id="12782151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8990048">
      <w:bodyDiv w:val="1"/>
      <w:marLeft w:val="0"/>
      <w:marRight w:val="0"/>
      <w:marTop w:val="0"/>
      <w:marBottom w:val="0"/>
      <w:divBdr>
        <w:top w:val="none" w:sz="0" w:space="0" w:color="auto"/>
        <w:left w:val="none" w:sz="0" w:space="0" w:color="auto"/>
        <w:bottom w:val="none" w:sz="0" w:space="0" w:color="auto"/>
        <w:right w:val="none" w:sz="0" w:space="0" w:color="auto"/>
      </w:divBdr>
    </w:div>
    <w:div w:id="1299922361">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5336010">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153660">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3916922">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99791455">
      <w:bodyDiv w:val="1"/>
      <w:marLeft w:val="0"/>
      <w:marRight w:val="0"/>
      <w:marTop w:val="0"/>
      <w:marBottom w:val="0"/>
      <w:divBdr>
        <w:top w:val="none" w:sz="0" w:space="0" w:color="auto"/>
        <w:left w:val="none" w:sz="0" w:space="0" w:color="auto"/>
        <w:bottom w:val="none" w:sz="0" w:space="0" w:color="auto"/>
        <w:right w:val="none" w:sz="0" w:space="0" w:color="auto"/>
      </w:divBdr>
    </w:div>
    <w:div w:id="1407726522">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835">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9106003">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976">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0057814">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495148473">
      <w:bodyDiv w:val="1"/>
      <w:marLeft w:val="0"/>
      <w:marRight w:val="0"/>
      <w:marTop w:val="0"/>
      <w:marBottom w:val="0"/>
      <w:divBdr>
        <w:top w:val="none" w:sz="0" w:space="0" w:color="auto"/>
        <w:left w:val="none" w:sz="0" w:space="0" w:color="auto"/>
        <w:bottom w:val="none" w:sz="0" w:space="0" w:color="auto"/>
        <w:right w:val="none" w:sz="0" w:space="0" w:color="auto"/>
      </w:divBdr>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0020612">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147241">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3337824">
      <w:bodyDiv w:val="1"/>
      <w:marLeft w:val="0"/>
      <w:marRight w:val="0"/>
      <w:marTop w:val="0"/>
      <w:marBottom w:val="0"/>
      <w:divBdr>
        <w:top w:val="none" w:sz="0" w:space="0" w:color="auto"/>
        <w:left w:val="none" w:sz="0" w:space="0" w:color="auto"/>
        <w:bottom w:val="none" w:sz="0" w:space="0" w:color="auto"/>
        <w:right w:val="none" w:sz="0" w:space="0" w:color="auto"/>
      </w:divBdr>
    </w:div>
    <w:div w:id="1675034813">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28795786">
      <w:bodyDiv w:val="1"/>
      <w:marLeft w:val="0"/>
      <w:marRight w:val="0"/>
      <w:marTop w:val="0"/>
      <w:marBottom w:val="0"/>
      <w:divBdr>
        <w:top w:val="none" w:sz="0" w:space="0" w:color="auto"/>
        <w:left w:val="none" w:sz="0" w:space="0" w:color="auto"/>
        <w:bottom w:val="none" w:sz="0" w:space="0" w:color="auto"/>
        <w:right w:val="none" w:sz="0" w:space="0" w:color="auto"/>
      </w:divBdr>
      <w:divsChild>
        <w:div w:id="115160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2616">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3107418">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369882">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197">
      <w:bodyDiv w:val="1"/>
      <w:marLeft w:val="0"/>
      <w:marRight w:val="0"/>
      <w:marTop w:val="0"/>
      <w:marBottom w:val="0"/>
      <w:divBdr>
        <w:top w:val="none" w:sz="0" w:space="0" w:color="auto"/>
        <w:left w:val="none" w:sz="0" w:space="0" w:color="auto"/>
        <w:bottom w:val="none" w:sz="0" w:space="0" w:color="auto"/>
        <w:right w:val="none" w:sz="0" w:space="0" w:color="auto"/>
      </w:divBdr>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9638188">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982">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1987081220">
      <w:bodyDiv w:val="1"/>
      <w:marLeft w:val="0"/>
      <w:marRight w:val="0"/>
      <w:marTop w:val="0"/>
      <w:marBottom w:val="0"/>
      <w:divBdr>
        <w:top w:val="none" w:sz="0" w:space="0" w:color="auto"/>
        <w:left w:val="none" w:sz="0" w:space="0" w:color="auto"/>
        <w:bottom w:val="none" w:sz="0" w:space="0" w:color="auto"/>
        <w:right w:val="none" w:sz="0" w:space="0" w:color="auto"/>
      </w:divBdr>
    </w:div>
    <w:div w:id="1990592832">
      <w:bodyDiv w:val="1"/>
      <w:marLeft w:val="0"/>
      <w:marRight w:val="0"/>
      <w:marTop w:val="0"/>
      <w:marBottom w:val="0"/>
      <w:divBdr>
        <w:top w:val="none" w:sz="0" w:space="0" w:color="auto"/>
        <w:left w:val="none" w:sz="0" w:space="0" w:color="auto"/>
        <w:bottom w:val="none" w:sz="0" w:space="0" w:color="auto"/>
        <w:right w:val="none" w:sz="0" w:space="0" w:color="auto"/>
      </w:divBdr>
    </w:div>
    <w:div w:id="1993287357">
      <w:bodyDiv w:val="1"/>
      <w:marLeft w:val="0"/>
      <w:marRight w:val="0"/>
      <w:marTop w:val="0"/>
      <w:marBottom w:val="0"/>
      <w:divBdr>
        <w:top w:val="none" w:sz="0" w:space="0" w:color="auto"/>
        <w:left w:val="none" w:sz="0" w:space="0" w:color="auto"/>
        <w:bottom w:val="none" w:sz="0" w:space="0" w:color="auto"/>
        <w:right w:val="none" w:sz="0" w:space="0" w:color="auto"/>
      </w:divBdr>
    </w:div>
    <w:div w:id="1995134103">
      <w:bodyDiv w:val="1"/>
      <w:marLeft w:val="0"/>
      <w:marRight w:val="0"/>
      <w:marTop w:val="0"/>
      <w:marBottom w:val="0"/>
      <w:divBdr>
        <w:top w:val="none" w:sz="0" w:space="0" w:color="auto"/>
        <w:left w:val="none" w:sz="0" w:space="0" w:color="auto"/>
        <w:bottom w:val="none" w:sz="0" w:space="0" w:color="auto"/>
        <w:right w:val="none" w:sz="0" w:space="0" w:color="auto"/>
      </w:divBdr>
      <w:divsChild>
        <w:div w:id="1859462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3530774">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2312077">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66641832">
      <w:bodyDiv w:val="1"/>
      <w:marLeft w:val="0"/>
      <w:marRight w:val="0"/>
      <w:marTop w:val="0"/>
      <w:marBottom w:val="0"/>
      <w:divBdr>
        <w:top w:val="none" w:sz="0" w:space="0" w:color="auto"/>
        <w:left w:val="none" w:sz="0" w:space="0" w:color="auto"/>
        <w:bottom w:val="none" w:sz="0" w:space="0" w:color="auto"/>
        <w:right w:val="none" w:sz="0" w:space="0" w:color="auto"/>
      </w:divBdr>
    </w:div>
    <w:div w:id="2068215651">
      <w:bodyDiv w:val="1"/>
      <w:marLeft w:val="0"/>
      <w:marRight w:val="0"/>
      <w:marTop w:val="0"/>
      <w:marBottom w:val="0"/>
      <w:divBdr>
        <w:top w:val="none" w:sz="0" w:space="0" w:color="auto"/>
        <w:left w:val="none" w:sz="0" w:space="0" w:color="auto"/>
        <w:bottom w:val="none" w:sz="0" w:space="0" w:color="auto"/>
        <w:right w:val="none" w:sz="0" w:space="0" w:color="auto"/>
      </w:divBdr>
    </w:div>
    <w:div w:id="2083794950">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39034299">
      <w:bodyDiv w:val="1"/>
      <w:marLeft w:val="0"/>
      <w:marRight w:val="0"/>
      <w:marTop w:val="0"/>
      <w:marBottom w:val="0"/>
      <w:divBdr>
        <w:top w:val="none" w:sz="0" w:space="0" w:color="auto"/>
        <w:left w:val="none" w:sz="0" w:space="0" w:color="auto"/>
        <w:bottom w:val="none" w:sz="0" w:space="0" w:color="auto"/>
        <w:right w:val="none" w:sz="0" w:space="0" w:color="auto"/>
      </w:divBdr>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10</cp:revision>
  <cp:lastPrinted>2021-05-14T11:01:00Z</cp:lastPrinted>
  <dcterms:created xsi:type="dcterms:W3CDTF">2022-09-05T13:53:00Z</dcterms:created>
  <dcterms:modified xsi:type="dcterms:W3CDTF">2024-03-12T10:09:00Z</dcterms:modified>
</cp:coreProperties>
</file>